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7C0D7" w14:textId="77777777" w:rsidR="00A84F73" w:rsidRDefault="00796DD9" w:rsidP="00796DD9">
      <w:pPr>
        <w:jc w:val="center"/>
        <w:rPr>
          <w:i/>
          <w:iCs/>
          <w:sz w:val="20"/>
          <w:szCs w:val="20"/>
        </w:rPr>
      </w:pPr>
      <w:r>
        <w:rPr>
          <w:rFonts w:ascii="Times New Roman" w:hAnsi="Times New Roman" w:cs="Times New Roman"/>
          <w:b/>
          <w:bCs/>
          <w:i/>
          <w:iCs/>
          <w:noProof/>
          <w:sz w:val="64"/>
          <w:szCs w:val="64"/>
        </w:rPr>
        <w:drawing>
          <wp:anchor distT="0" distB="0" distL="114300" distR="114300" simplePos="0" relativeHeight="251657216" behindDoc="1" locked="0" layoutInCell="1" allowOverlap="1" wp14:anchorId="3EC08A80" wp14:editId="5ECC38DB">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14:paraId="0D3DF2B1" w14:textId="4DB6F87E"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14:paraId="1C942A13" w14:textId="77777777" w:rsidR="00796DD9" w:rsidRDefault="00796DD9" w:rsidP="00796DD9">
      <w:pPr>
        <w:pStyle w:val="Pa1"/>
        <w:jc w:val="center"/>
        <w:rPr>
          <w:sz w:val="18"/>
          <w:szCs w:val="18"/>
        </w:rPr>
      </w:pPr>
      <w:r>
        <w:rPr>
          <w:rStyle w:val="A3"/>
          <w:color w:val="auto"/>
        </w:rPr>
        <w:t xml:space="preserve">Life is like an arch. If you discard one segment as worthless, </w:t>
      </w:r>
    </w:p>
    <w:p w14:paraId="7B1ED019" w14:textId="77777777" w:rsidR="00181939" w:rsidRDefault="00796DD9" w:rsidP="00181939">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14:paraId="0714B799" w14:textId="4AB11628" w:rsidR="00F85EFF" w:rsidRDefault="00982105" w:rsidP="00F45D25">
      <w:pPr>
        <w:ind w:left="-270" w:hanging="450"/>
        <w:rPr>
          <w:rFonts w:ascii="Times New Roman" w:hAnsi="Times New Roman" w:cs="Times New Roman"/>
          <w:b/>
          <w:bCs/>
          <w:i/>
        </w:rPr>
      </w:pPr>
      <w:r w:rsidRPr="004B771E">
        <w:rPr>
          <w:rFonts w:ascii="Times New Roman" w:hAnsi="Times New Roman" w:cs="Times New Roman"/>
          <w:i/>
          <w:iCs/>
        </w:rPr>
        <w:t>www.miL</w:t>
      </w:r>
      <w:r w:rsidR="00F45D25">
        <w:rPr>
          <w:rFonts w:ascii="Times New Roman" w:hAnsi="Times New Roman" w:cs="Times New Roman"/>
          <w:i/>
          <w:iCs/>
        </w:rPr>
        <w:t xml:space="preserve">IFESPAN.org                    </w:t>
      </w:r>
      <w:r w:rsidR="004F0BCE" w:rsidRPr="003B7415">
        <w:rPr>
          <w:rFonts w:ascii="Times New Roman" w:hAnsi="Times New Roman" w:cs="Times New Roman"/>
          <w:b/>
          <w:bCs/>
          <w:i/>
          <w:sz w:val="28"/>
          <w:szCs w:val="28"/>
        </w:rPr>
        <w:t>LIFESPAN</w:t>
      </w:r>
      <w:r w:rsidR="004F0BCE" w:rsidRPr="003B7415">
        <w:rPr>
          <w:rFonts w:ascii="Times New Roman" w:hAnsi="Times New Roman" w:cs="Times New Roman"/>
          <w:b/>
          <w:bCs/>
          <w:i/>
        </w:rPr>
        <w:t xml:space="preserve"> Church Notes</w:t>
      </w:r>
      <w:r w:rsidR="00921883">
        <w:rPr>
          <w:rFonts w:ascii="Times New Roman" w:hAnsi="Times New Roman" w:cs="Times New Roman"/>
          <w:b/>
          <w:bCs/>
          <w:i/>
        </w:rPr>
        <w:t xml:space="preserve"> </w:t>
      </w:r>
      <w:r w:rsidR="00713417">
        <w:rPr>
          <w:rFonts w:ascii="Times New Roman" w:hAnsi="Times New Roman" w:cs="Times New Roman"/>
          <w:b/>
          <w:bCs/>
          <w:i/>
        </w:rPr>
        <w:t>July</w:t>
      </w:r>
      <w:r w:rsidR="00991D90" w:rsidRPr="003B7415">
        <w:rPr>
          <w:rFonts w:ascii="Times New Roman" w:hAnsi="Times New Roman" w:cs="Times New Roman"/>
          <w:b/>
          <w:bCs/>
          <w:i/>
        </w:rPr>
        <w:t xml:space="preserve"> 201</w:t>
      </w:r>
      <w:r w:rsidR="00B77A91">
        <w:rPr>
          <w:rFonts w:ascii="Times New Roman" w:hAnsi="Times New Roman" w:cs="Times New Roman"/>
          <w:b/>
          <w:bCs/>
          <w:i/>
        </w:rPr>
        <w:t>9</w:t>
      </w:r>
      <w:r w:rsidR="00FA7ADD" w:rsidRPr="003B7415">
        <w:rPr>
          <w:rFonts w:ascii="Times New Roman" w:hAnsi="Times New Roman" w:cs="Times New Roman"/>
          <w:b/>
          <w:bCs/>
          <w:i/>
        </w:rPr>
        <w:t xml:space="preserve"> </w:t>
      </w:r>
      <w:r w:rsidR="00FA7ADD" w:rsidRPr="003B7415">
        <w:rPr>
          <w:rFonts w:ascii="Times New Roman" w:hAnsi="Times New Roman" w:cs="Times New Roman"/>
          <w:b/>
          <w:bCs/>
          <w:i/>
          <w:highlight w:val="lightGray"/>
        </w:rPr>
        <w:t>(PAGE 1 of 2)</w:t>
      </w:r>
    </w:p>
    <w:p w14:paraId="6F501912" w14:textId="77777777" w:rsidR="006B33B9" w:rsidRPr="001B569B" w:rsidRDefault="006B33B9" w:rsidP="00FA7ADD">
      <w:pPr>
        <w:jc w:val="center"/>
        <w:rPr>
          <w:rFonts w:ascii="Times New Roman" w:hAnsi="Times New Roman" w:cs="Times New Roman"/>
          <w:i/>
          <w:iCs/>
          <w:sz w:val="14"/>
        </w:rPr>
      </w:pPr>
    </w:p>
    <w:p w14:paraId="1E99E7A0" w14:textId="77777777" w:rsidR="00713417" w:rsidRDefault="00713417" w:rsidP="00713417">
      <w:pPr>
        <w:spacing w:after="0" w:line="0" w:lineRule="atLeast"/>
        <w:rPr>
          <w:rFonts w:ascii="Times New Roman" w:hAnsi="Times New Roman" w:cs="Times New Roman"/>
          <w:b/>
          <w:i/>
          <w:sz w:val="24"/>
          <w:szCs w:val="24"/>
        </w:rPr>
      </w:pPr>
      <w:r>
        <w:rPr>
          <w:b/>
          <w:sz w:val="24"/>
          <w:szCs w:val="24"/>
        </w:rPr>
        <w:t>July 6-7:</w:t>
      </w:r>
      <w:r w:rsidRPr="009A6116">
        <w:rPr>
          <w:b/>
          <w:sz w:val="24"/>
          <w:szCs w:val="24"/>
        </w:rPr>
        <w:t xml:space="preserve">    </w:t>
      </w:r>
      <w:r w:rsidRPr="00BA2950">
        <w:rPr>
          <w:rFonts w:ascii="Times New Roman" w:hAnsi="Times New Roman" w:cs="Times New Roman"/>
          <w:b/>
          <w:i/>
          <w:sz w:val="24"/>
          <w:szCs w:val="24"/>
        </w:rPr>
        <w:t xml:space="preserve">Right to Life - </w:t>
      </w:r>
      <w:proofErr w:type="gramStart"/>
      <w:r w:rsidRPr="00BA2950">
        <w:rPr>
          <w:rFonts w:ascii="Times New Roman" w:hAnsi="Times New Roman" w:cs="Times New Roman"/>
          <w:b/>
          <w:i/>
          <w:sz w:val="24"/>
          <w:szCs w:val="24"/>
        </w:rPr>
        <w:t>LIFESPAN</w:t>
      </w:r>
      <w:r w:rsidRPr="004B771E">
        <w:rPr>
          <w:rFonts w:ascii="Times New Roman" w:hAnsi="Times New Roman" w:cs="Times New Roman"/>
          <w:b/>
          <w:i/>
          <w:szCs w:val="24"/>
        </w:rPr>
        <w:t xml:space="preserve"> </w:t>
      </w:r>
      <w:r>
        <w:rPr>
          <w:rFonts w:ascii="Times New Roman" w:hAnsi="Times New Roman" w:cs="Times New Roman"/>
          <w:b/>
          <w:i/>
          <w:szCs w:val="24"/>
        </w:rPr>
        <w:t xml:space="preserve">     </w:t>
      </w:r>
      <w:r w:rsidRPr="004B771E">
        <w:rPr>
          <w:rFonts w:ascii="Times New Roman" w:hAnsi="Times New Roman" w:cs="Times New Roman"/>
          <w:b/>
          <w:i/>
          <w:szCs w:val="24"/>
        </w:rPr>
        <w:t xml:space="preserve"> </w:t>
      </w:r>
      <w:r>
        <w:rPr>
          <w:rFonts w:ascii="Times New Roman" w:hAnsi="Times New Roman" w:cs="Times New Roman"/>
          <w:b/>
          <w:i/>
          <w:szCs w:val="24"/>
        </w:rPr>
        <w:t>The</w:t>
      </w:r>
      <w:proofErr w:type="gramEnd"/>
      <w:r>
        <w:rPr>
          <w:rFonts w:ascii="Times New Roman" w:hAnsi="Times New Roman" w:cs="Times New Roman"/>
          <w:b/>
          <w:i/>
          <w:szCs w:val="24"/>
        </w:rPr>
        <w:t xml:space="preserve"> Preborn are human and DESERVE Right!</w:t>
      </w:r>
    </w:p>
    <w:p w14:paraId="1157A5F1" w14:textId="7ACECC58" w:rsidR="00713417" w:rsidRPr="00713417" w:rsidRDefault="001B569B" w:rsidP="00713417">
      <w:pPr>
        <w:spacing w:after="0" w:line="0" w:lineRule="atLeast"/>
        <w:ind w:firstLine="720"/>
        <w:rPr>
          <w:b/>
          <w:i/>
        </w:rPr>
      </w:pPr>
      <w:r w:rsidRPr="00B15FC0">
        <w:rPr>
          <w:rFonts w:cstheme="minorHAnsi"/>
          <w:b/>
          <w:i/>
          <w:noProof/>
          <w:color w:val="000000"/>
          <w:szCs w:val="24"/>
        </w:rPr>
        <w:drawing>
          <wp:anchor distT="0" distB="0" distL="114300" distR="114300" simplePos="0" relativeHeight="251845632" behindDoc="1" locked="0" layoutInCell="1" allowOverlap="1" wp14:anchorId="1DCDAAC8" wp14:editId="1A2E4ED1">
            <wp:simplePos x="0" y="0"/>
            <wp:positionH relativeFrom="leftMargin">
              <wp:align>right</wp:align>
            </wp:positionH>
            <wp:positionV relativeFrom="paragraph">
              <wp:posOffset>267472</wp:posOffset>
            </wp:positionV>
            <wp:extent cx="581513" cy="609600"/>
            <wp:effectExtent l="0" t="0" r="9525" b="0"/>
            <wp:wrapNone/>
            <wp:docPr id="5" name="Picture 5"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513"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3417">
        <w:rPr>
          <w:b/>
          <w:i/>
        </w:rPr>
        <w:t xml:space="preserve">DO YOU KNOW? </w:t>
      </w:r>
      <w:r w:rsidR="00713417" w:rsidRPr="00713417">
        <w:rPr>
          <w:rFonts w:ascii="Times New Roman" w:hAnsi="Times New Roman" w:cs="Times New Roman"/>
          <w:color w:val="000000"/>
          <w:sz w:val="24"/>
          <w:szCs w:val="24"/>
        </w:rPr>
        <w:t>You know where our Right to Life comes from; our forefathers did, too. They put it in the Declaration of the Independence:</w:t>
      </w:r>
    </w:p>
    <w:p w14:paraId="6A85C698" w14:textId="77777777" w:rsidR="00713417" w:rsidRDefault="00713417" w:rsidP="00713417">
      <w:pPr>
        <w:spacing w:after="0" w:line="0" w:lineRule="atLeast"/>
        <w:ind w:firstLine="720"/>
        <w:rPr>
          <w:rFonts w:ascii="Times New Roman" w:hAnsi="Times New Roman" w:cs="Times New Roman"/>
          <w:b/>
          <w:color w:val="000000"/>
          <w:szCs w:val="24"/>
        </w:rPr>
      </w:pPr>
      <w:r w:rsidRPr="00713417">
        <w:rPr>
          <w:rFonts w:ascii="Times New Roman" w:hAnsi="Times New Roman" w:cs="Times New Roman"/>
          <w:b/>
          <w:color w:val="000000"/>
          <w:szCs w:val="24"/>
        </w:rPr>
        <w:t>We hold these truths to be self-evident, that all men are created equa</w:t>
      </w:r>
      <w:r>
        <w:rPr>
          <w:rFonts w:ascii="Times New Roman" w:hAnsi="Times New Roman" w:cs="Times New Roman"/>
          <w:b/>
          <w:color w:val="000000"/>
          <w:szCs w:val="24"/>
        </w:rPr>
        <w:t>l, they are</w:t>
      </w:r>
    </w:p>
    <w:p w14:paraId="2920B054" w14:textId="77777777" w:rsidR="00713417" w:rsidRDefault="00713417" w:rsidP="00713417">
      <w:pPr>
        <w:spacing w:after="0" w:line="0" w:lineRule="atLeast"/>
        <w:ind w:firstLine="720"/>
        <w:rPr>
          <w:rFonts w:ascii="Times New Roman" w:hAnsi="Times New Roman" w:cs="Times New Roman"/>
          <w:b/>
          <w:color w:val="000000"/>
          <w:szCs w:val="24"/>
        </w:rPr>
      </w:pPr>
      <w:proofErr w:type="gramStart"/>
      <w:r>
        <w:rPr>
          <w:rFonts w:ascii="Times New Roman" w:hAnsi="Times New Roman" w:cs="Times New Roman"/>
          <w:b/>
          <w:color w:val="000000"/>
          <w:szCs w:val="24"/>
        </w:rPr>
        <w:t>endowed</w:t>
      </w:r>
      <w:proofErr w:type="gramEnd"/>
      <w:r>
        <w:rPr>
          <w:rFonts w:ascii="Times New Roman" w:hAnsi="Times New Roman" w:cs="Times New Roman"/>
          <w:b/>
          <w:color w:val="000000"/>
          <w:szCs w:val="24"/>
        </w:rPr>
        <w:t xml:space="preserve"> by their </w:t>
      </w:r>
      <w:r w:rsidRPr="00713417">
        <w:rPr>
          <w:rFonts w:ascii="Times New Roman" w:hAnsi="Times New Roman" w:cs="Times New Roman"/>
          <w:b/>
          <w:color w:val="000000"/>
          <w:szCs w:val="24"/>
        </w:rPr>
        <w:t>Creator with certain unalienabl</w:t>
      </w:r>
      <w:r>
        <w:rPr>
          <w:rFonts w:ascii="Times New Roman" w:hAnsi="Times New Roman" w:cs="Times New Roman"/>
          <w:b/>
          <w:color w:val="000000"/>
          <w:szCs w:val="24"/>
        </w:rPr>
        <w:t xml:space="preserve">e Rights, that among these are </w:t>
      </w:r>
    </w:p>
    <w:p w14:paraId="66194AB3" w14:textId="77777777" w:rsidR="00713417" w:rsidRPr="00713417" w:rsidRDefault="00713417" w:rsidP="00713417">
      <w:pPr>
        <w:spacing w:after="0" w:line="0" w:lineRule="atLeast"/>
        <w:ind w:firstLine="720"/>
        <w:rPr>
          <w:rFonts w:ascii="Times New Roman" w:hAnsi="Times New Roman" w:cs="Times New Roman"/>
          <w:b/>
          <w:color w:val="000000"/>
          <w:szCs w:val="24"/>
        </w:rPr>
      </w:pPr>
      <w:proofErr w:type="gramStart"/>
      <w:r w:rsidRPr="00713417">
        <w:rPr>
          <w:rFonts w:ascii="Times New Roman" w:hAnsi="Times New Roman" w:cs="Times New Roman"/>
          <w:b/>
          <w:color w:val="000000"/>
          <w:szCs w:val="24"/>
        </w:rPr>
        <w:t>the</w:t>
      </w:r>
      <w:proofErr w:type="gramEnd"/>
      <w:r w:rsidRPr="00713417">
        <w:rPr>
          <w:rFonts w:ascii="Times New Roman" w:hAnsi="Times New Roman" w:cs="Times New Roman"/>
          <w:b/>
          <w:color w:val="000000"/>
          <w:szCs w:val="24"/>
        </w:rPr>
        <w:t xml:space="preserve"> Life,</w:t>
      </w:r>
      <w:r>
        <w:rPr>
          <w:rFonts w:ascii="Times New Roman" w:hAnsi="Times New Roman" w:cs="Times New Roman"/>
          <w:b/>
          <w:color w:val="000000"/>
          <w:szCs w:val="24"/>
        </w:rPr>
        <w:t xml:space="preserve"> </w:t>
      </w:r>
      <w:r w:rsidRPr="00713417">
        <w:rPr>
          <w:rFonts w:ascii="Times New Roman" w:hAnsi="Times New Roman" w:cs="Times New Roman"/>
          <w:b/>
          <w:color w:val="000000"/>
          <w:szCs w:val="24"/>
        </w:rPr>
        <w:t>Liberty and the pursuit of Happiness.</w:t>
      </w:r>
    </w:p>
    <w:p w14:paraId="73539A1A" w14:textId="77777777" w:rsidR="00713417" w:rsidRPr="00713417" w:rsidRDefault="00713417" w:rsidP="001B569B">
      <w:pPr>
        <w:spacing w:after="0" w:line="0" w:lineRule="atLeast"/>
        <w:rPr>
          <w:rFonts w:ascii="Times New Roman" w:hAnsi="Times New Roman" w:cs="Times New Roman"/>
          <w:color w:val="000000"/>
          <w:sz w:val="24"/>
          <w:szCs w:val="24"/>
        </w:rPr>
      </w:pPr>
      <w:r w:rsidRPr="00713417">
        <w:rPr>
          <w:rFonts w:ascii="Times New Roman" w:hAnsi="Times New Roman" w:cs="Times New Roman"/>
          <w:color w:val="000000"/>
          <w:sz w:val="24"/>
          <w:szCs w:val="24"/>
        </w:rPr>
        <w:t xml:space="preserve">Harvard Law student Joshua Craddock, recently concluded in a new report for the Harvard Law Journal that preborn babies do fall under the Fourteenth Amendment’s protections. </w:t>
      </w:r>
    </w:p>
    <w:p w14:paraId="694BD8EB" w14:textId="4D0BE3EB" w:rsidR="00713417" w:rsidRPr="00713417" w:rsidRDefault="00713417" w:rsidP="00713417">
      <w:pPr>
        <w:spacing w:after="0" w:line="0" w:lineRule="atLeast"/>
        <w:ind w:left="720"/>
        <w:rPr>
          <w:rFonts w:ascii="Times New Roman" w:hAnsi="Times New Roman" w:cs="Times New Roman"/>
          <w:b/>
          <w:color w:val="000000"/>
          <w:szCs w:val="24"/>
        </w:rPr>
      </w:pPr>
      <w:r w:rsidRPr="00713417">
        <w:rPr>
          <w:rFonts w:ascii="Times New Roman" w:hAnsi="Times New Roman" w:cs="Times New Roman"/>
          <w:b/>
          <w:color w:val="000000"/>
          <w:szCs w:val="24"/>
        </w:rPr>
        <w:t xml:space="preserve">“The Fourteenth Amendment’s use of the word “person” guarantees due process and equal protection to all members of the human species. The preborn are members of the human species from the moment of fertilization. Therefore, the Fourteenth Amendment protects the preborn.” </w:t>
      </w:r>
    </w:p>
    <w:p w14:paraId="6B5288BD" w14:textId="31B4CF23" w:rsidR="004E28DC" w:rsidRPr="001F771D" w:rsidRDefault="00EC5004" w:rsidP="008E10C6">
      <w:pPr>
        <w:autoSpaceDE w:val="0"/>
        <w:autoSpaceDN w:val="0"/>
        <w:adjustRightInd w:val="0"/>
        <w:spacing w:after="0" w:line="240" w:lineRule="auto"/>
        <w:rPr>
          <w:rFonts w:ascii="Times New Roman" w:hAnsi="Times New Roman" w:cs="Times New Roman"/>
          <w:color w:val="000000"/>
          <w:sz w:val="6"/>
          <w:szCs w:val="24"/>
        </w:rPr>
      </w:pPr>
      <w:r>
        <w:rPr>
          <w:noProof/>
        </w:rPr>
        <w:drawing>
          <wp:anchor distT="0" distB="0" distL="114300" distR="114300" simplePos="0" relativeHeight="251788288" behindDoc="0" locked="0" layoutInCell="1" allowOverlap="1" wp14:anchorId="52124939" wp14:editId="5326C1A8">
            <wp:simplePos x="0" y="0"/>
            <wp:positionH relativeFrom="margin">
              <wp:posOffset>3580216</wp:posOffset>
            </wp:positionH>
            <wp:positionV relativeFrom="paragraph">
              <wp:posOffset>29210</wp:posOffset>
            </wp:positionV>
            <wp:extent cx="228600" cy="246380"/>
            <wp:effectExtent l="0" t="0" r="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6380"/>
                    </a:xfrm>
                    <a:prstGeom prst="rect">
                      <a:avLst/>
                    </a:prstGeom>
                    <a:noFill/>
                  </pic:spPr>
                </pic:pic>
              </a:graphicData>
            </a:graphic>
            <wp14:sizeRelH relativeFrom="margin">
              <wp14:pctWidth>0</wp14:pctWidth>
            </wp14:sizeRelH>
            <wp14:sizeRelV relativeFrom="margin">
              <wp14:pctHeight>0</wp14:pctHeight>
            </wp14:sizeRelV>
          </wp:anchor>
        </w:drawing>
      </w:r>
    </w:p>
    <w:p w14:paraId="500F4C6D" w14:textId="3FB8DA50" w:rsidR="000B094F" w:rsidRPr="0074679E" w:rsidRDefault="00F8218A" w:rsidP="00DD46B5">
      <w:pPr>
        <w:pStyle w:val="NoSpacing"/>
        <w:rPr>
          <w:rFonts w:ascii="Times New Roman" w:hAnsi="Times New Roman" w:cs="Times New Roman"/>
          <w:color w:val="FF0000"/>
          <w:sz w:val="8"/>
          <w:szCs w:val="24"/>
        </w:rPr>
      </w:pPr>
      <w:r w:rsidRPr="0074679E">
        <w:rPr>
          <w:rFonts w:ascii="Times New Roman" w:hAnsi="Times New Roman" w:cs="Times New Roman"/>
          <w:i/>
          <w:color w:val="FF0000"/>
          <w:sz w:val="14"/>
          <w:szCs w:val="24"/>
        </w:rPr>
        <w:tab/>
      </w:r>
    </w:p>
    <w:p w14:paraId="4E7DE36C" w14:textId="0127D162" w:rsidR="00BD2B6B" w:rsidRPr="00FA36D9" w:rsidRDefault="00BD2B6B" w:rsidP="00BD2B6B">
      <w:pPr>
        <w:pStyle w:val="NoSpacing"/>
        <w:rPr>
          <w:rFonts w:ascii="Times New Roman" w:hAnsi="Times New Roman" w:cs="Times New Roman"/>
          <w:bCs/>
          <w:sz w:val="24"/>
          <w:szCs w:val="24"/>
        </w:rPr>
      </w:pPr>
      <w:r>
        <w:rPr>
          <w:rFonts w:cstheme="minorHAnsi"/>
          <w:b/>
          <w:i/>
          <w:noProof/>
          <w:sz w:val="16"/>
          <w:szCs w:val="24"/>
        </w:rPr>
        <mc:AlternateContent>
          <mc:Choice Requires="wps">
            <w:drawing>
              <wp:anchor distT="0" distB="0" distL="114300" distR="114300" simplePos="0" relativeHeight="251822080" behindDoc="1" locked="0" layoutInCell="1" allowOverlap="1" wp14:anchorId="3CD3D300" wp14:editId="4C423669">
                <wp:simplePos x="0" y="0"/>
                <wp:positionH relativeFrom="margin">
                  <wp:align>center</wp:align>
                </wp:positionH>
                <wp:positionV relativeFrom="paragraph">
                  <wp:posOffset>189865</wp:posOffset>
                </wp:positionV>
                <wp:extent cx="5723255" cy="495300"/>
                <wp:effectExtent l="0" t="0" r="10795" b="19050"/>
                <wp:wrapNone/>
                <wp:docPr id="13" name="Rectangle 13"/>
                <wp:cNvGraphicFramePr/>
                <a:graphic xmlns:a="http://schemas.openxmlformats.org/drawingml/2006/main">
                  <a:graphicData uri="http://schemas.microsoft.com/office/word/2010/wordprocessingShape">
                    <wps:wsp>
                      <wps:cNvSpPr/>
                      <wps:spPr>
                        <a:xfrm>
                          <a:off x="0" y="0"/>
                          <a:ext cx="5723255" cy="495300"/>
                        </a:xfrm>
                        <a:prstGeom prst="rect">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BAA70" id="Rectangle 13" o:spid="_x0000_s1026" style="position:absolute;margin-left:0;margin-top:14.95pt;width:450.65pt;height:39pt;z-index:-251494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" fillcolor="#e7e6e6" strokecolor="#41719c" strokeweight="1pt">
                <w10:wrap anchorx="margin"/>
              </v:rect>
            </w:pict>
          </mc:Fallback>
        </mc:AlternateContent>
      </w:r>
      <w:r w:rsidR="003D6325">
        <w:rPr>
          <w:rFonts w:cstheme="minorHAnsi"/>
          <w:i/>
          <w:sz w:val="24"/>
          <w:szCs w:val="24"/>
        </w:rPr>
        <w:t xml:space="preserve">                             </w:t>
      </w:r>
      <w:r w:rsidR="00732D9D" w:rsidRPr="00FA36D9">
        <w:rPr>
          <w:rFonts w:cstheme="minorHAnsi"/>
          <w:i/>
          <w:sz w:val="24"/>
          <w:szCs w:val="24"/>
        </w:rPr>
        <w:t>F</w:t>
      </w:r>
      <w:r w:rsidRPr="00FA36D9">
        <w:rPr>
          <w:rFonts w:cstheme="minorHAnsi"/>
          <w:i/>
          <w:sz w:val="24"/>
          <w:szCs w:val="24"/>
        </w:rPr>
        <w:t>or more info</w:t>
      </w:r>
      <w:r w:rsidRPr="00D60DD1">
        <w:rPr>
          <w:rFonts w:cstheme="minorHAnsi"/>
          <w:b/>
          <w:i/>
          <w:sz w:val="24"/>
          <w:szCs w:val="24"/>
        </w:rPr>
        <w:t xml:space="preserve">: </w:t>
      </w:r>
      <w:r w:rsidRPr="00EC09FD">
        <w:rPr>
          <w:rFonts w:ascii="Times New Roman" w:hAnsi="Times New Roman" w:cs="Times New Roman"/>
          <w:b/>
          <w:i/>
          <w:sz w:val="24"/>
          <w:szCs w:val="24"/>
        </w:rPr>
        <w:t xml:space="preserve">LIFESPAN </w:t>
      </w:r>
      <w:r w:rsidRPr="00D60DD1">
        <w:rPr>
          <w:rFonts w:cstheme="minorHAnsi"/>
          <w:b/>
          <w:i/>
          <w:sz w:val="24"/>
          <w:szCs w:val="24"/>
        </w:rPr>
        <w:t xml:space="preserve">734.422.6230         </w:t>
      </w:r>
      <w:r w:rsidRPr="00EC09FD">
        <w:rPr>
          <w:rFonts w:ascii="Times New Roman" w:hAnsi="Times New Roman" w:cs="Times New Roman"/>
          <w:b/>
          <w:i/>
          <w:sz w:val="24"/>
          <w:szCs w:val="24"/>
        </w:rPr>
        <w:t>www.miLIFESPAN.org</w:t>
      </w:r>
    </w:p>
    <w:p w14:paraId="6D72BA29" w14:textId="2B1AD9F6" w:rsidR="001B569B" w:rsidRDefault="00BD2B6B" w:rsidP="001B569B">
      <w:pPr>
        <w:tabs>
          <w:tab w:val="center" w:pos="4680"/>
          <w:tab w:val="left" w:pos="8295"/>
        </w:tabs>
        <w:spacing w:after="0"/>
        <w:jc w:val="center"/>
        <w:rPr>
          <w:rFonts w:cstheme="minorHAnsi"/>
          <w:b/>
          <w:sz w:val="20"/>
          <w:szCs w:val="24"/>
        </w:rPr>
      </w:pPr>
      <w:r>
        <w:rPr>
          <w:rFonts w:cstheme="minorHAnsi"/>
          <w:b/>
          <w:i/>
          <w:sz w:val="16"/>
          <w:szCs w:val="24"/>
        </w:rPr>
        <w:t xml:space="preserve">SAVE </w:t>
      </w:r>
      <w:r w:rsidRPr="00DD300D">
        <w:rPr>
          <w:rFonts w:cstheme="minorHAnsi"/>
          <w:b/>
          <w:i/>
          <w:sz w:val="16"/>
          <w:szCs w:val="24"/>
        </w:rPr>
        <w:t>THE DATE</w:t>
      </w:r>
      <w:r w:rsidR="001B569B">
        <w:rPr>
          <w:rFonts w:cstheme="minorHAnsi"/>
          <w:b/>
          <w:i/>
          <w:sz w:val="16"/>
          <w:szCs w:val="24"/>
        </w:rPr>
        <w:t>S</w:t>
      </w:r>
      <w:r w:rsidRPr="00DD300D">
        <w:rPr>
          <w:rFonts w:cstheme="minorHAnsi"/>
          <w:b/>
          <w:i/>
          <w:sz w:val="20"/>
          <w:szCs w:val="24"/>
        </w:rPr>
        <w:t>:</w:t>
      </w:r>
      <w:r>
        <w:rPr>
          <w:rFonts w:cstheme="minorHAnsi"/>
          <w:b/>
          <w:i/>
          <w:sz w:val="20"/>
          <w:szCs w:val="24"/>
        </w:rPr>
        <w:t xml:space="preserve"> </w:t>
      </w:r>
      <w:r>
        <w:rPr>
          <w:rFonts w:ascii="Times New Roman" w:hAnsi="Times New Roman" w:cs="Times New Roman"/>
          <w:b/>
          <w:i/>
          <w:sz w:val="20"/>
          <w:szCs w:val="24"/>
        </w:rPr>
        <w:t xml:space="preserve"> LIFESPAN’s </w:t>
      </w:r>
      <w:r w:rsidRPr="00BD2B6B">
        <w:rPr>
          <w:rFonts w:cstheme="minorHAnsi"/>
          <w:b/>
          <w:sz w:val="20"/>
          <w:szCs w:val="24"/>
        </w:rPr>
        <w:t xml:space="preserve">Bowling for LIFE: </w:t>
      </w:r>
      <w:r>
        <w:rPr>
          <w:rFonts w:cstheme="minorHAnsi"/>
          <w:b/>
          <w:sz w:val="20"/>
          <w:szCs w:val="24"/>
        </w:rPr>
        <w:t>Friday, July</w:t>
      </w:r>
      <w:r w:rsidRPr="00BD2B6B">
        <w:rPr>
          <w:rFonts w:cstheme="minorHAnsi"/>
          <w:b/>
          <w:sz w:val="20"/>
          <w:szCs w:val="24"/>
        </w:rPr>
        <w:t xml:space="preserve"> </w:t>
      </w:r>
      <w:r>
        <w:rPr>
          <w:rFonts w:cstheme="minorHAnsi"/>
          <w:b/>
          <w:sz w:val="20"/>
          <w:szCs w:val="24"/>
        </w:rPr>
        <w:t>26</w:t>
      </w:r>
      <w:r w:rsidRPr="001B569B">
        <w:rPr>
          <w:rFonts w:cstheme="minorHAnsi"/>
          <w:b/>
          <w:sz w:val="20"/>
          <w:szCs w:val="24"/>
          <w:vertAlign w:val="superscript"/>
        </w:rPr>
        <w:t>th</w:t>
      </w:r>
      <w:r w:rsidR="001B569B">
        <w:rPr>
          <w:rFonts w:cstheme="minorHAnsi"/>
          <w:b/>
          <w:sz w:val="20"/>
          <w:szCs w:val="24"/>
        </w:rPr>
        <w:t xml:space="preserve"> and</w:t>
      </w:r>
    </w:p>
    <w:p w14:paraId="4E8A95F4" w14:textId="40287188" w:rsidR="00BD2B6B" w:rsidRDefault="001B569B" w:rsidP="001B569B">
      <w:pPr>
        <w:tabs>
          <w:tab w:val="center" w:pos="4680"/>
          <w:tab w:val="left" w:pos="8295"/>
        </w:tabs>
        <w:spacing w:after="0"/>
        <w:jc w:val="center"/>
        <w:rPr>
          <w:rFonts w:cstheme="minorHAnsi"/>
          <w:b/>
          <w:sz w:val="20"/>
          <w:szCs w:val="24"/>
        </w:rPr>
      </w:pPr>
      <w:r>
        <w:rPr>
          <w:rFonts w:ascii="Times New Roman" w:hAnsi="Times New Roman" w:cs="Times New Roman"/>
          <w:b/>
          <w:i/>
          <w:sz w:val="20"/>
          <w:szCs w:val="24"/>
        </w:rPr>
        <w:t>LIFESPAN’</w:t>
      </w:r>
      <w:r>
        <w:rPr>
          <w:rFonts w:ascii="Times New Roman" w:hAnsi="Times New Roman" w:cs="Times New Roman"/>
          <w:b/>
          <w:i/>
          <w:sz w:val="20"/>
          <w:szCs w:val="24"/>
        </w:rPr>
        <w:t xml:space="preserve">s </w:t>
      </w:r>
      <w:r>
        <w:rPr>
          <w:rFonts w:cstheme="minorHAnsi"/>
          <w:b/>
          <w:sz w:val="20"/>
          <w:szCs w:val="24"/>
        </w:rPr>
        <w:t>Walk for Life: Sunday, September 16</w:t>
      </w:r>
      <w:r w:rsidRPr="001B569B">
        <w:rPr>
          <w:rFonts w:cstheme="minorHAnsi"/>
          <w:b/>
          <w:sz w:val="20"/>
          <w:szCs w:val="24"/>
          <w:vertAlign w:val="superscript"/>
        </w:rPr>
        <w:t>th</w:t>
      </w:r>
      <w:r>
        <w:rPr>
          <w:rFonts w:cstheme="minorHAnsi"/>
          <w:b/>
          <w:sz w:val="20"/>
          <w:szCs w:val="24"/>
        </w:rPr>
        <w:t>.</w:t>
      </w:r>
    </w:p>
    <w:p w14:paraId="1D8DE5BF" w14:textId="17E3552A" w:rsidR="001B569B" w:rsidRPr="001B569B" w:rsidRDefault="001B569B" w:rsidP="001B569B">
      <w:pPr>
        <w:widowControl w:val="0"/>
        <w:spacing w:after="0" w:line="240" w:lineRule="auto"/>
        <w:jc w:val="center"/>
        <w:rPr>
          <w:rFonts w:ascii="Bradley Hand ITC" w:hAnsi="Bradley Hand ITC"/>
          <w:b/>
          <w:sz w:val="20"/>
          <w:szCs w:val="20"/>
        </w:rPr>
        <w:sectPr w:rsidR="001B569B" w:rsidRPr="001B569B" w:rsidSect="00C277F1">
          <w:type w:val="continuous"/>
          <w:pgSz w:w="12240" w:h="15840" w:code="1"/>
          <w:pgMar w:top="450" w:right="1440" w:bottom="180" w:left="1440" w:header="720" w:footer="720" w:gutter="0"/>
          <w:cols w:space="720"/>
          <w:docGrid w:linePitch="360"/>
        </w:sectPr>
      </w:pPr>
      <w:r w:rsidRPr="001B569B">
        <w:rPr>
          <w:rFonts w:ascii="Bradley Hand ITC" w:hAnsi="Bradley Hand ITC"/>
          <w:b/>
          <w:sz w:val="20"/>
          <w:szCs w:val="20"/>
        </w:rPr>
        <w:t xml:space="preserve">PLEASE NOTE: The Wayne County Chapter Office </w:t>
      </w:r>
      <w:r>
        <w:rPr>
          <w:rFonts w:ascii="Bradley Hand ITC" w:hAnsi="Bradley Hand ITC"/>
          <w:b/>
          <w:sz w:val="20"/>
          <w:szCs w:val="20"/>
        </w:rPr>
        <w:t xml:space="preserve">will be </w:t>
      </w:r>
      <w:r w:rsidRPr="001B569B">
        <w:rPr>
          <w:rFonts w:ascii="Bradley Hand ITC" w:hAnsi="Bradley Hand ITC"/>
          <w:b/>
          <w:sz w:val="20"/>
          <w:szCs w:val="20"/>
        </w:rPr>
        <w:t>closed July 1</w:t>
      </w:r>
      <w:r w:rsidRPr="001B569B">
        <w:rPr>
          <w:rFonts w:ascii="Bradley Hand ITC" w:hAnsi="Bradley Hand ITC"/>
          <w:b/>
          <w:sz w:val="20"/>
          <w:szCs w:val="20"/>
          <w:vertAlign w:val="superscript"/>
        </w:rPr>
        <w:t>st</w:t>
      </w:r>
      <w:r w:rsidRPr="001B569B">
        <w:rPr>
          <w:rFonts w:ascii="Bradley Hand ITC" w:hAnsi="Bradley Hand ITC"/>
          <w:b/>
          <w:sz w:val="20"/>
          <w:szCs w:val="20"/>
        </w:rPr>
        <w:t xml:space="preserve"> - July 14</w:t>
      </w:r>
      <w:r w:rsidRPr="001B569B">
        <w:rPr>
          <w:rFonts w:ascii="Bradley Hand ITC" w:hAnsi="Bradley Hand ITC"/>
          <w:b/>
          <w:sz w:val="20"/>
          <w:szCs w:val="20"/>
          <w:vertAlign w:val="superscript"/>
        </w:rPr>
        <w:t>th</w:t>
      </w:r>
      <w:r w:rsidRPr="001B569B">
        <w:rPr>
          <w:rFonts w:ascii="Bradley Hand ITC" w:hAnsi="Bradley Hand ITC"/>
          <w:b/>
          <w:sz w:val="20"/>
          <w:szCs w:val="20"/>
        </w:rPr>
        <w:t>.</w:t>
      </w:r>
    </w:p>
    <w:p w14:paraId="0A2737A2" w14:textId="77777777" w:rsidR="001B569B" w:rsidRDefault="001B569B" w:rsidP="001B569B">
      <w:pPr>
        <w:tabs>
          <w:tab w:val="center" w:pos="4680"/>
          <w:tab w:val="left" w:pos="8295"/>
        </w:tabs>
        <w:spacing w:after="0"/>
        <w:jc w:val="center"/>
        <w:rPr>
          <w:rFonts w:cstheme="minorHAnsi"/>
          <w:b/>
          <w:sz w:val="20"/>
          <w:szCs w:val="24"/>
        </w:rPr>
      </w:pPr>
    </w:p>
    <w:p w14:paraId="62A90707" w14:textId="013A6594" w:rsidR="00645CFD" w:rsidRPr="00AC7425" w:rsidRDefault="00645CFD" w:rsidP="00BD2B6B">
      <w:pPr>
        <w:pStyle w:val="NoSpacing"/>
        <w:rPr>
          <w:rFonts w:ascii="Times New Roman" w:hAnsi="Times New Roman" w:cs="Times New Roman"/>
          <w:b/>
          <w:color w:val="FFFFFF" w:themeColor="background1"/>
          <w:sz w:val="44"/>
          <w:szCs w:val="30"/>
        </w:rPr>
      </w:pPr>
    </w:p>
    <w:p w14:paraId="587E6F33" w14:textId="52EF522B" w:rsidR="00BE0C41" w:rsidRDefault="00713417" w:rsidP="00BE0C41">
      <w:pPr>
        <w:spacing w:after="0"/>
        <w:rPr>
          <w:rFonts w:ascii="Times New Roman" w:hAnsi="Times New Roman" w:cs="Times New Roman"/>
          <w:b/>
          <w:i/>
        </w:rPr>
      </w:pPr>
      <w:r>
        <w:rPr>
          <w:b/>
          <w:sz w:val="24"/>
          <w:szCs w:val="24"/>
        </w:rPr>
        <w:t>July 13-14</w:t>
      </w:r>
      <w:r w:rsidR="00D0154C" w:rsidRPr="00897EC1">
        <w:rPr>
          <w:b/>
          <w:sz w:val="24"/>
          <w:szCs w:val="24"/>
        </w:rPr>
        <w:t xml:space="preserve">:   </w:t>
      </w:r>
      <w:r w:rsidR="00F076C2" w:rsidRPr="003B7415">
        <w:rPr>
          <w:rFonts w:ascii="Times New Roman" w:hAnsi="Times New Roman" w:cs="Times New Roman"/>
          <w:b/>
          <w:i/>
          <w:sz w:val="28"/>
        </w:rPr>
        <w:t xml:space="preserve">Right to Life </w:t>
      </w:r>
      <w:r w:rsidR="00B71CF6" w:rsidRPr="003B7415">
        <w:rPr>
          <w:rFonts w:ascii="Times New Roman" w:hAnsi="Times New Roman" w:cs="Times New Roman"/>
          <w:b/>
          <w:i/>
          <w:sz w:val="28"/>
        </w:rPr>
        <w:t>–</w:t>
      </w:r>
      <w:r w:rsidR="00F076C2" w:rsidRPr="003B7415">
        <w:rPr>
          <w:rFonts w:ascii="Times New Roman" w:hAnsi="Times New Roman" w:cs="Times New Roman"/>
          <w:b/>
          <w:i/>
          <w:sz w:val="28"/>
        </w:rPr>
        <w:t xml:space="preserve"> LIFESPAN</w:t>
      </w:r>
      <w:r w:rsidR="00F12B25">
        <w:rPr>
          <w:rFonts w:ascii="Times New Roman" w:hAnsi="Times New Roman" w:cs="Times New Roman"/>
          <w:b/>
          <w:i/>
          <w:sz w:val="28"/>
        </w:rPr>
        <w:t xml:space="preserve">    </w:t>
      </w:r>
      <w:r w:rsidR="00B71CF6" w:rsidRPr="003B7415">
        <w:rPr>
          <w:rFonts w:ascii="Times New Roman" w:hAnsi="Times New Roman" w:cs="Times New Roman"/>
          <w:b/>
          <w:i/>
          <w:sz w:val="28"/>
        </w:rPr>
        <w:t xml:space="preserve"> </w:t>
      </w:r>
      <w:r w:rsidR="001C02A8" w:rsidRPr="003B7415">
        <w:rPr>
          <w:rFonts w:ascii="Times New Roman" w:hAnsi="Times New Roman" w:cs="Times New Roman"/>
          <w:b/>
          <w:i/>
        </w:rPr>
        <w:t xml:space="preserve"> </w:t>
      </w:r>
      <w:r w:rsidRPr="00B15FC0">
        <w:rPr>
          <w:rFonts w:ascii="Times New Roman" w:hAnsi="Times New Roman" w:cs="Times New Roman"/>
          <w:b/>
          <w:i/>
        </w:rPr>
        <w:t>F</w:t>
      </w:r>
      <w:r>
        <w:rPr>
          <w:rFonts w:ascii="Times New Roman" w:hAnsi="Times New Roman" w:cs="Times New Roman"/>
          <w:b/>
          <w:i/>
        </w:rPr>
        <w:t>eminism and Pro-Life</w:t>
      </w:r>
    </w:p>
    <w:p w14:paraId="32E9D64B" w14:textId="3898C1E1" w:rsidR="00EA612E" w:rsidRPr="00EA612E" w:rsidRDefault="008E10C6" w:rsidP="00B15FC0">
      <w:pPr>
        <w:spacing w:after="0"/>
        <w:ind w:firstLine="720"/>
        <w:rPr>
          <w:rFonts w:ascii="Times New Roman" w:hAnsi="Times New Roman" w:cs="Times New Roman"/>
          <w:sz w:val="10"/>
          <w:szCs w:val="24"/>
        </w:rPr>
      </w:pPr>
      <w:r w:rsidRPr="00B15FC0">
        <w:rPr>
          <w:rFonts w:cstheme="minorHAnsi"/>
          <w:b/>
          <w:i/>
          <w:noProof/>
          <w:color w:val="000000"/>
          <w:szCs w:val="24"/>
        </w:rPr>
        <w:drawing>
          <wp:anchor distT="0" distB="0" distL="114300" distR="114300" simplePos="0" relativeHeight="251747328" behindDoc="1" locked="0" layoutInCell="1" allowOverlap="1" wp14:anchorId="7C320346" wp14:editId="19A9F952">
            <wp:simplePos x="0" y="0"/>
            <wp:positionH relativeFrom="leftMargin">
              <wp:posOffset>295275</wp:posOffset>
            </wp:positionH>
            <wp:positionV relativeFrom="paragraph">
              <wp:posOffset>279400</wp:posOffset>
            </wp:positionV>
            <wp:extent cx="581513" cy="609600"/>
            <wp:effectExtent l="0" t="0" r="9525" b="0"/>
            <wp:wrapNone/>
            <wp:docPr id="8" name="Picture 8"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513"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3417" w:rsidRPr="00713417">
        <w:rPr>
          <w:rFonts w:cstheme="minorHAnsi"/>
          <w:b/>
          <w:i/>
          <w:color w:val="000000"/>
          <w:szCs w:val="24"/>
        </w:rPr>
        <w:t>DID YOU KNOW?</w:t>
      </w:r>
      <w:r w:rsidR="00713417" w:rsidRPr="00713417">
        <w:rPr>
          <w:rFonts w:ascii="Times New Roman" w:hAnsi="Times New Roman" w:cs="Times New Roman"/>
          <w:color w:val="000000"/>
          <w:sz w:val="24"/>
          <w:szCs w:val="24"/>
        </w:rPr>
        <w:t xml:space="preserve"> </w:t>
      </w:r>
      <w:r w:rsidR="00713417">
        <w:rPr>
          <w:rFonts w:ascii="Times New Roman" w:hAnsi="Times New Roman" w:cs="Times New Roman"/>
          <w:color w:val="000000"/>
          <w:sz w:val="24"/>
          <w:szCs w:val="24"/>
        </w:rPr>
        <w:t>You can</w:t>
      </w:r>
      <w:r w:rsidR="00713417" w:rsidRPr="00713417">
        <w:rPr>
          <w:rFonts w:ascii="Times New Roman" w:hAnsi="Times New Roman" w:cs="Times New Roman"/>
          <w:color w:val="000000"/>
          <w:sz w:val="24"/>
          <w:szCs w:val="24"/>
        </w:rPr>
        <w:t xml:space="preserve"> be a feminist and be pro-life</w:t>
      </w:r>
      <w:r w:rsidR="00713417">
        <w:rPr>
          <w:rFonts w:ascii="Times New Roman" w:hAnsi="Times New Roman" w:cs="Times New Roman"/>
          <w:color w:val="000000"/>
          <w:sz w:val="24"/>
          <w:szCs w:val="24"/>
        </w:rPr>
        <w:t>!</w:t>
      </w:r>
      <w:r w:rsidR="00713417" w:rsidRPr="00713417">
        <w:rPr>
          <w:rFonts w:ascii="Times New Roman" w:hAnsi="Times New Roman" w:cs="Times New Roman"/>
          <w:color w:val="000000"/>
          <w:sz w:val="24"/>
          <w:szCs w:val="24"/>
        </w:rPr>
        <w:t xml:space="preserve"> A feminist is defined as someone advocating social, political, legal, and economic rights for women equal to those of men. Early American feminists opposed abortion, calling it “child murder” and the “ultimate exploitation of women”. Elizabeth Cady Stanton, a leader in the early feminist movement, linked women’s rights to the rights of the unborn children. In an 1873, often-quoted letter to Julia Ward Howe (the originator of Mother’s Day), Stanton wrote these words: “When we consider that women are treated as property, it is degrading to women that we should treat our children as property to be disposed of as we see fit.”  Let’s remember all of the baby girls (future feminists, maybe?) we lose through abortion and the women who are injured physically, emotionally and psychologically because of having abortions. As pro-life people we know: </w:t>
      </w:r>
      <w:r w:rsidR="00713417" w:rsidRPr="00713417">
        <w:rPr>
          <w:rFonts w:cstheme="minorHAnsi"/>
          <w:b/>
          <w:i/>
          <w:color w:val="000000"/>
          <w:szCs w:val="24"/>
        </w:rPr>
        <w:t>Women deserve better!</w:t>
      </w:r>
    </w:p>
    <w:p w14:paraId="2D5C95DB" w14:textId="467EF75A" w:rsidR="00AC7425" w:rsidRPr="0074679E" w:rsidRDefault="001B569B" w:rsidP="00AC7425">
      <w:pPr>
        <w:pStyle w:val="NoSpacing"/>
        <w:rPr>
          <w:rFonts w:ascii="Times New Roman" w:hAnsi="Times New Roman" w:cs="Times New Roman"/>
          <w:color w:val="FF0000"/>
          <w:sz w:val="8"/>
          <w:szCs w:val="24"/>
        </w:rPr>
      </w:pPr>
      <w:r>
        <w:rPr>
          <w:noProof/>
        </w:rPr>
        <w:drawing>
          <wp:anchor distT="0" distB="0" distL="114300" distR="114300" simplePos="0" relativeHeight="251816960" behindDoc="0" locked="0" layoutInCell="1" allowOverlap="1" wp14:anchorId="51A2D21F" wp14:editId="03D7B26A">
            <wp:simplePos x="0" y="0"/>
            <wp:positionH relativeFrom="margin">
              <wp:posOffset>3619500</wp:posOffset>
            </wp:positionH>
            <wp:positionV relativeFrom="paragraph">
              <wp:posOffset>56515</wp:posOffset>
            </wp:positionV>
            <wp:extent cx="228600" cy="246380"/>
            <wp:effectExtent l="0" t="0" r="0" b="127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6380"/>
                    </a:xfrm>
                    <a:prstGeom prst="rect">
                      <a:avLst/>
                    </a:prstGeom>
                    <a:noFill/>
                  </pic:spPr>
                </pic:pic>
              </a:graphicData>
            </a:graphic>
            <wp14:sizeRelH relativeFrom="margin">
              <wp14:pctWidth>0</wp14:pctWidth>
            </wp14:sizeRelH>
            <wp14:sizeRelV relativeFrom="margin">
              <wp14:pctHeight>0</wp14:pctHeight>
            </wp14:sizeRelV>
          </wp:anchor>
        </w:drawing>
      </w:r>
      <w:r w:rsidR="00AC7425" w:rsidRPr="0074679E">
        <w:rPr>
          <w:rFonts w:ascii="Times New Roman" w:hAnsi="Times New Roman" w:cs="Times New Roman"/>
          <w:i/>
          <w:color w:val="FF0000"/>
          <w:sz w:val="14"/>
          <w:szCs w:val="24"/>
        </w:rPr>
        <w:tab/>
      </w:r>
    </w:p>
    <w:p w14:paraId="61F369DB" w14:textId="1B668166" w:rsidR="001B569B" w:rsidRPr="0074679E" w:rsidRDefault="001B569B" w:rsidP="001B569B">
      <w:pPr>
        <w:pStyle w:val="NoSpacing"/>
        <w:rPr>
          <w:rFonts w:ascii="Times New Roman" w:hAnsi="Times New Roman" w:cs="Times New Roman"/>
          <w:color w:val="FF0000"/>
          <w:sz w:val="8"/>
          <w:szCs w:val="24"/>
        </w:rPr>
      </w:pPr>
    </w:p>
    <w:p w14:paraId="5230DE55" w14:textId="0E9B9174" w:rsidR="001B569B" w:rsidRPr="00FA36D9" w:rsidRDefault="001B569B" w:rsidP="001B569B">
      <w:pPr>
        <w:pStyle w:val="NoSpacing"/>
        <w:rPr>
          <w:rFonts w:ascii="Times New Roman" w:hAnsi="Times New Roman" w:cs="Times New Roman"/>
          <w:bCs/>
          <w:sz w:val="24"/>
          <w:szCs w:val="24"/>
        </w:rPr>
      </w:pPr>
      <w:r>
        <w:rPr>
          <w:rFonts w:cstheme="minorHAnsi"/>
          <w:b/>
          <w:i/>
          <w:noProof/>
          <w:sz w:val="16"/>
          <w:szCs w:val="24"/>
        </w:rPr>
        <mc:AlternateContent>
          <mc:Choice Requires="wps">
            <w:drawing>
              <wp:anchor distT="0" distB="0" distL="114300" distR="114300" simplePos="0" relativeHeight="251850752" behindDoc="1" locked="0" layoutInCell="1" allowOverlap="1" wp14:anchorId="7EA3F69A" wp14:editId="73387387">
                <wp:simplePos x="0" y="0"/>
                <wp:positionH relativeFrom="margin">
                  <wp:align>center</wp:align>
                </wp:positionH>
                <wp:positionV relativeFrom="paragraph">
                  <wp:posOffset>189865</wp:posOffset>
                </wp:positionV>
                <wp:extent cx="5723255" cy="495300"/>
                <wp:effectExtent l="0" t="0" r="10795" b="19050"/>
                <wp:wrapNone/>
                <wp:docPr id="16" name="Rectangle 16"/>
                <wp:cNvGraphicFramePr/>
                <a:graphic xmlns:a="http://schemas.openxmlformats.org/drawingml/2006/main">
                  <a:graphicData uri="http://schemas.microsoft.com/office/word/2010/wordprocessingShape">
                    <wps:wsp>
                      <wps:cNvSpPr/>
                      <wps:spPr>
                        <a:xfrm>
                          <a:off x="0" y="0"/>
                          <a:ext cx="5723255" cy="495300"/>
                        </a:xfrm>
                        <a:prstGeom prst="rect">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50704" id="Rectangle 16" o:spid="_x0000_s1026" style="position:absolute;margin-left:0;margin-top:14.95pt;width:450.65pt;height:39pt;z-index:-251465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" fillcolor="#e7e6e6" strokecolor="#41719c" strokeweight="1pt">
                <w10:wrap anchorx="margin"/>
              </v:rect>
            </w:pict>
          </mc:Fallback>
        </mc:AlternateContent>
      </w:r>
      <w:r>
        <w:rPr>
          <w:rFonts w:cstheme="minorHAnsi"/>
          <w:i/>
          <w:sz w:val="24"/>
          <w:szCs w:val="24"/>
        </w:rPr>
        <w:t xml:space="preserve">                             </w:t>
      </w:r>
      <w:r w:rsidRPr="00FA36D9">
        <w:rPr>
          <w:rFonts w:cstheme="minorHAnsi"/>
          <w:i/>
          <w:sz w:val="24"/>
          <w:szCs w:val="24"/>
        </w:rPr>
        <w:t>For more info</w:t>
      </w:r>
      <w:r w:rsidRPr="00D60DD1">
        <w:rPr>
          <w:rFonts w:cstheme="minorHAnsi"/>
          <w:b/>
          <w:i/>
          <w:sz w:val="24"/>
          <w:szCs w:val="24"/>
        </w:rPr>
        <w:t xml:space="preserve">: </w:t>
      </w:r>
      <w:r w:rsidRPr="00EC09FD">
        <w:rPr>
          <w:rFonts w:ascii="Times New Roman" w:hAnsi="Times New Roman" w:cs="Times New Roman"/>
          <w:b/>
          <w:i/>
          <w:sz w:val="24"/>
          <w:szCs w:val="24"/>
        </w:rPr>
        <w:t xml:space="preserve">LIFESPAN </w:t>
      </w:r>
      <w:r w:rsidRPr="00D60DD1">
        <w:rPr>
          <w:rFonts w:cstheme="minorHAnsi"/>
          <w:b/>
          <w:i/>
          <w:sz w:val="24"/>
          <w:szCs w:val="24"/>
        </w:rPr>
        <w:t xml:space="preserve">734.422.6230         </w:t>
      </w:r>
      <w:r w:rsidRPr="00EC09FD">
        <w:rPr>
          <w:rFonts w:ascii="Times New Roman" w:hAnsi="Times New Roman" w:cs="Times New Roman"/>
          <w:b/>
          <w:i/>
          <w:sz w:val="24"/>
          <w:szCs w:val="24"/>
        </w:rPr>
        <w:t>www.miLIFESPAN.org</w:t>
      </w:r>
    </w:p>
    <w:p w14:paraId="37CE52AC" w14:textId="77777777" w:rsidR="001B569B" w:rsidRDefault="001B569B" w:rsidP="001B569B">
      <w:pPr>
        <w:tabs>
          <w:tab w:val="center" w:pos="4680"/>
          <w:tab w:val="left" w:pos="8295"/>
        </w:tabs>
        <w:spacing w:after="0"/>
        <w:jc w:val="center"/>
        <w:rPr>
          <w:rFonts w:cstheme="minorHAnsi"/>
          <w:b/>
          <w:sz w:val="20"/>
          <w:szCs w:val="24"/>
        </w:rPr>
      </w:pPr>
      <w:r>
        <w:rPr>
          <w:rFonts w:cstheme="minorHAnsi"/>
          <w:b/>
          <w:i/>
          <w:sz w:val="16"/>
          <w:szCs w:val="24"/>
        </w:rPr>
        <w:t xml:space="preserve">SAVE </w:t>
      </w:r>
      <w:r w:rsidRPr="00DD300D">
        <w:rPr>
          <w:rFonts w:cstheme="minorHAnsi"/>
          <w:b/>
          <w:i/>
          <w:sz w:val="16"/>
          <w:szCs w:val="24"/>
        </w:rPr>
        <w:t>THE DATE</w:t>
      </w:r>
      <w:r>
        <w:rPr>
          <w:rFonts w:cstheme="minorHAnsi"/>
          <w:b/>
          <w:i/>
          <w:sz w:val="16"/>
          <w:szCs w:val="24"/>
        </w:rPr>
        <w:t>S</w:t>
      </w:r>
      <w:r w:rsidRPr="00DD300D">
        <w:rPr>
          <w:rFonts w:cstheme="minorHAnsi"/>
          <w:b/>
          <w:i/>
          <w:sz w:val="20"/>
          <w:szCs w:val="24"/>
        </w:rPr>
        <w:t>:</w:t>
      </w:r>
      <w:r>
        <w:rPr>
          <w:rFonts w:cstheme="minorHAnsi"/>
          <w:b/>
          <w:i/>
          <w:sz w:val="20"/>
          <w:szCs w:val="24"/>
        </w:rPr>
        <w:t xml:space="preserve"> </w:t>
      </w:r>
      <w:r>
        <w:rPr>
          <w:rFonts w:ascii="Times New Roman" w:hAnsi="Times New Roman" w:cs="Times New Roman"/>
          <w:b/>
          <w:i/>
          <w:sz w:val="20"/>
          <w:szCs w:val="24"/>
        </w:rPr>
        <w:t xml:space="preserve"> LIFESPAN’s </w:t>
      </w:r>
      <w:r w:rsidRPr="00BD2B6B">
        <w:rPr>
          <w:rFonts w:cstheme="minorHAnsi"/>
          <w:b/>
          <w:sz w:val="20"/>
          <w:szCs w:val="24"/>
        </w:rPr>
        <w:t xml:space="preserve">Bowling for LIFE: </w:t>
      </w:r>
      <w:r>
        <w:rPr>
          <w:rFonts w:cstheme="minorHAnsi"/>
          <w:b/>
          <w:sz w:val="20"/>
          <w:szCs w:val="24"/>
        </w:rPr>
        <w:t>Friday, July</w:t>
      </w:r>
      <w:r w:rsidRPr="00BD2B6B">
        <w:rPr>
          <w:rFonts w:cstheme="minorHAnsi"/>
          <w:b/>
          <w:sz w:val="20"/>
          <w:szCs w:val="24"/>
        </w:rPr>
        <w:t xml:space="preserve"> </w:t>
      </w:r>
      <w:r>
        <w:rPr>
          <w:rFonts w:cstheme="minorHAnsi"/>
          <w:b/>
          <w:sz w:val="20"/>
          <w:szCs w:val="24"/>
        </w:rPr>
        <w:t>26</w:t>
      </w:r>
      <w:r w:rsidRPr="001B569B">
        <w:rPr>
          <w:rFonts w:cstheme="minorHAnsi"/>
          <w:b/>
          <w:sz w:val="20"/>
          <w:szCs w:val="24"/>
          <w:vertAlign w:val="superscript"/>
        </w:rPr>
        <w:t>th</w:t>
      </w:r>
      <w:r>
        <w:rPr>
          <w:rFonts w:cstheme="minorHAnsi"/>
          <w:b/>
          <w:sz w:val="20"/>
          <w:szCs w:val="24"/>
        </w:rPr>
        <w:t xml:space="preserve"> and</w:t>
      </w:r>
    </w:p>
    <w:p w14:paraId="01466AA1" w14:textId="77777777" w:rsidR="001B569B" w:rsidRDefault="001B569B" w:rsidP="001B569B">
      <w:pPr>
        <w:tabs>
          <w:tab w:val="center" w:pos="4680"/>
          <w:tab w:val="left" w:pos="8295"/>
        </w:tabs>
        <w:spacing w:after="0"/>
        <w:jc w:val="center"/>
        <w:rPr>
          <w:rFonts w:cstheme="minorHAnsi"/>
          <w:b/>
          <w:sz w:val="20"/>
          <w:szCs w:val="24"/>
        </w:rPr>
      </w:pPr>
      <w:r>
        <w:rPr>
          <w:rFonts w:ascii="Times New Roman" w:hAnsi="Times New Roman" w:cs="Times New Roman"/>
          <w:b/>
          <w:i/>
          <w:sz w:val="20"/>
          <w:szCs w:val="24"/>
        </w:rPr>
        <w:t xml:space="preserve">LIFESPAN’s </w:t>
      </w:r>
      <w:r>
        <w:rPr>
          <w:rFonts w:cstheme="minorHAnsi"/>
          <w:b/>
          <w:sz w:val="20"/>
          <w:szCs w:val="24"/>
        </w:rPr>
        <w:t>Walk for Life: Sunday, September 16</w:t>
      </w:r>
      <w:r w:rsidRPr="001B569B">
        <w:rPr>
          <w:rFonts w:cstheme="minorHAnsi"/>
          <w:b/>
          <w:sz w:val="20"/>
          <w:szCs w:val="24"/>
          <w:vertAlign w:val="superscript"/>
        </w:rPr>
        <w:t>th</w:t>
      </w:r>
      <w:r>
        <w:rPr>
          <w:rFonts w:cstheme="minorHAnsi"/>
          <w:b/>
          <w:sz w:val="20"/>
          <w:szCs w:val="24"/>
        </w:rPr>
        <w:t>.</w:t>
      </w:r>
    </w:p>
    <w:p w14:paraId="05754350" w14:textId="77777777" w:rsidR="001B569B" w:rsidRPr="001B569B" w:rsidRDefault="001B569B" w:rsidP="001B569B">
      <w:pPr>
        <w:widowControl w:val="0"/>
        <w:spacing w:after="0" w:line="240" w:lineRule="auto"/>
        <w:jc w:val="center"/>
        <w:rPr>
          <w:rFonts w:ascii="Bradley Hand ITC" w:hAnsi="Bradley Hand ITC"/>
          <w:b/>
          <w:sz w:val="20"/>
          <w:szCs w:val="20"/>
        </w:rPr>
        <w:sectPr w:rsidR="001B569B" w:rsidRPr="001B569B" w:rsidSect="00C277F1">
          <w:type w:val="continuous"/>
          <w:pgSz w:w="12240" w:h="15840" w:code="1"/>
          <w:pgMar w:top="450" w:right="1440" w:bottom="180" w:left="1440" w:header="720" w:footer="720" w:gutter="0"/>
          <w:cols w:space="720"/>
          <w:docGrid w:linePitch="360"/>
        </w:sectPr>
      </w:pPr>
      <w:r w:rsidRPr="001B569B">
        <w:rPr>
          <w:rFonts w:ascii="Bradley Hand ITC" w:hAnsi="Bradley Hand ITC"/>
          <w:b/>
          <w:sz w:val="20"/>
          <w:szCs w:val="20"/>
        </w:rPr>
        <w:t xml:space="preserve">PLEASE NOTE: The Wayne County Chapter Office </w:t>
      </w:r>
      <w:r>
        <w:rPr>
          <w:rFonts w:ascii="Bradley Hand ITC" w:hAnsi="Bradley Hand ITC"/>
          <w:b/>
          <w:sz w:val="20"/>
          <w:szCs w:val="20"/>
        </w:rPr>
        <w:t xml:space="preserve">will be </w:t>
      </w:r>
      <w:r w:rsidRPr="001B569B">
        <w:rPr>
          <w:rFonts w:ascii="Bradley Hand ITC" w:hAnsi="Bradley Hand ITC"/>
          <w:b/>
          <w:sz w:val="20"/>
          <w:szCs w:val="20"/>
        </w:rPr>
        <w:t>closed July 1</w:t>
      </w:r>
      <w:r w:rsidRPr="001B569B">
        <w:rPr>
          <w:rFonts w:ascii="Bradley Hand ITC" w:hAnsi="Bradley Hand ITC"/>
          <w:b/>
          <w:sz w:val="20"/>
          <w:szCs w:val="20"/>
          <w:vertAlign w:val="superscript"/>
        </w:rPr>
        <w:t>st</w:t>
      </w:r>
      <w:r w:rsidRPr="001B569B">
        <w:rPr>
          <w:rFonts w:ascii="Bradley Hand ITC" w:hAnsi="Bradley Hand ITC"/>
          <w:b/>
          <w:sz w:val="20"/>
          <w:szCs w:val="20"/>
        </w:rPr>
        <w:t xml:space="preserve"> - July 14</w:t>
      </w:r>
      <w:r w:rsidRPr="001B569B">
        <w:rPr>
          <w:rFonts w:ascii="Bradley Hand ITC" w:hAnsi="Bradley Hand ITC"/>
          <w:b/>
          <w:sz w:val="20"/>
          <w:szCs w:val="20"/>
          <w:vertAlign w:val="superscript"/>
        </w:rPr>
        <w:t>th</w:t>
      </w:r>
      <w:r w:rsidRPr="001B569B">
        <w:rPr>
          <w:rFonts w:ascii="Bradley Hand ITC" w:hAnsi="Bradley Hand ITC"/>
          <w:b/>
          <w:sz w:val="20"/>
          <w:szCs w:val="20"/>
        </w:rPr>
        <w:t>.</w:t>
      </w:r>
    </w:p>
    <w:p w14:paraId="26315687" w14:textId="77777777" w:rsidR="00EE6A4C" w:rsidRDefault="00EE6A4C" w:rsidP="00EA612E">
      <w:pPr>
        <w:spacing w:after="0"/>
        <w:rPr>
          <w:rFonts w:cstheme="minorHAnsi"/>
          <w:b/>
          <w:sz w:val="20"/>
          <w:szCs w:val="24"/>
        </w:rPr>
      </w:pPr>
    </w:p>
    <w:p w14:paraId="5481493C" w14:textId="77777777" w:rsidR="004B4833" w:rsidRDefault="004B4833" w:rsidP="00EA612E">
      <w:pPr>
        <w:spacing w:after="0"/>
        <w:rPr>
          <w:rFonts w:cstheme="minorHAnsi"/>
          <w:b/>
          <w:sz w:val="20"/>
          <w:szCs w:val="24"/>
        </w:rPr>
      </w:pPr>
    </w:p>
    <w:p w14:paraId="1E50B055" w14:textId="77777777" w:rsidR="001762EB" w:rsidRDefault="001762EB" w:rsidP="00EA612E">
      <w:pPr>
        <w:spacing w:after="0"/>
        <w:rPr>
          <w:rFonts w:cstheme="minorHAnsi"/>
          <w:b/>
          <w:sz w:val="20"/>
          <w:szCs w:val="24"/>
        </w:rPr>
      </w:pPr>
    </w:p>
    <w:p w14:paraId="18898226" w14:textId="77777777" w:rsidR="001762EB" w:rsidRDefault="001762EB" w:rsidP="00EA612E">
      <w:pPr>
        <w:spacing w:after="0"/>
        <w:rPr>
          <w:rFonts w:cstheme="minorHAnsi"/>
          <w:b/>
          <w:sz w:val="20"/>
          <w:szCs w:val="24"/>
        </w:rPr>
      </w:pPr>
    </w:p>
    <w:p w14:paraId="6E52BA67" w14:textId="52CF86EC" w:rsidR="001762EB" w:rsidRDefault="001762EB" w:rsidP="00EA612E">
      <w:pPr>
        <w:spacing w:after="0"/>
        <w:rPr>
          <w:rFonts w:cstheme="minorHAnsi"/>
          <w:b/>
          <w:sz w:val="20"/>
          <w:szCs w:val="24"/>
        </w:rPr>
      </w:pPr>
    </w:p>
    <w:p w14:paraId="0369153C" w14:textId="7E77EDF6" w:rsidR="004B4833" w:rsidRPr="005478BA" w:rsidRDefault="001762EB" w:rsidP="004B4833">
      <w:pPr>
        <w:pStyle w:val="Default"/>
        <w:jc w:val="center"/>
        <w:rPr>
          <w:b/>
          <w:sz w:val="16"/>
          <w:szCs w:val="16"/>
        </w:rPr>
      </w:pPr>
      <w:r>
        <w:rPr>
          <w:rFonts w:cstheme="minorHAnsi"/>
          <w:b/>
          <w:noProof/>
          <w:sz w:val="20"/>
        </w:rPr>
        <mc:AlternateContent>
          <mc:Choice Requires="wpg">
            <w:drawing>
              <wp:anchor distT="0" distB="0" distL="114300" distR="114300" simplePos="0" relativeHeight="251682816" behindDoc="0" locked="0" layoutInCell="1" allowOverlap="1" wp14:anchorId="55D7A0A1" wp14:editId="1FBA3AB5">
                <wp:simplePos x="0" y="0"/>
                <wp:positionH relativeFrom="page">
                  <wp:posOffset>4123509</wp:posOffset>
                </wp:positionH>
                <wp:positionV relativeFrom="paragraph">
                  <wp:posOffset>25309</wp:posOffset>
                </wp:positionV>
                <wp:extent cx="4229100" cy="742950"/>
                <wp:effectExtent l="0" t="19050" r="0" b="0"/>
                <wp:wrapNone/>
                <wp:docPr id="23" name="Group 23"/>
                <wp:cNvGraphicFramePr/>
                <a:graphic xmlns:a="http://schemas.openxmlformats.org/drawingml/2006/main">
                  <a:graphicData uri="http://schemas.microsoft.com/office/word/2010/wordprocessingGroup">
                    <wpg:wgp>
                      <wpg:cNvGrpSpPr/>
                      <wpg:grpSpPr>
                        <a:xfrm>
                          <a:off x="0" y="0"/>
                          <a:ext cx="4229100" cy="742950"/>
                          <a:chOff x="0" y="0"/>
                          <a:chExt cx="4229100" cy="742950"/>
                        </a:xfrm>
                      </wpg:grpSpPr>
                      <wps:wsp>
                        <wps:cNvPr id="3" name="Right Arrow 3"/>
                        <wps:cNvSpPr/>
                        <wps:spPr>
                          <a:xfrm>
                            <a:off x="990600" y="0"/>
                            <a:ext cx="2353964" cy="628792"/>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0" y="95250"/>
                            <a:ext cx="4229100" cy="647700"/>
                          </a:xfrm>
                          <a:prstGeom prst="rect">
                            <a:avLst/>
                          </a:prstGeom>
                          <a:noFill/>
                          <a:ln>
                            <a:noFill/>
                          </a:ln>
                          <a:effectLst/>
                        </wps:spPr>
                        <wps:txbx>
                          <w:txbxContent>
                            <w:p w14:paraId="4584F649" w14:textId="77777777" w:rsidR="000D1638" w:rsidRPr="000B6021" w:rsidRDefault="000D1638" w:rsidP="000D1638">
                              <w:pPr>
                                <w:pStyle w:val="Default"/>
                                <w:jc w:val="center"/>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021">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5D7A0A1" id="Group 23" o:spid="_x0000_s1026" style="position:absolute;left:0;text-align:left;margin-left:324.7pt;margin-top:2pt;width:333pt;height:58.5pt;z-index:251682816;mso-position-horizontal-relative:page;mso-height-relative:margin" coordsize="42291,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7" type="#_x0000_t13" style="position:absolute;left:9906;width:23539;height: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kz8sAA&#10;AADaAAAADwAAAGRycy9kb3ducmV2LnhtbESPzarCMBSE9xd8h3AEd9dUL4hUo4iiV9z5g24PzbEt&#10;Nic1iVrf3giCy2FmvmHG08ZU4k7Ol5YV9LoJCOLM6pJzBYf98ncIwgdkjZVlUvAkD9NJ62eMqbYP&#10;3tJ9F3IRIexTVFCEUKdS+qwgg75ra+Lona0zGKJ0udQOHxFuKtlPkoE0WHJcKLCmeUHZZXczCpps&#10;5czmtKxleb4enRuejpfFv1KddjMbgQjUhG/4015rBX/wvhJvgJ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1kz8sAAAADaAAAADwAAAAAAAAAAAAAAAACYAgAAZHJzL2Rvd25y&#10;ZXYueG1sUEsFBgAAAAAEAAQA9QAAAIUDAAAAAA==&#10;" adj="18715" fillcolor="black [3213]" strokecolor="#1f4d78 [1604]" strokeweight="1pt"/>
                <v:shapetype id="_x0000_t202" coordsize="21600,21600" o:spt="202" path="m,l,21600r21600,l21600,xe">
                  <v:stroke joinstyle="miter"/>
                  <v:path gradientshapeok="t" o:connecttype="rect"/>
                </v:shapetype>
                <v:shape id="Text Box 12" o:spid="_x0000_s1028" type="#_x0000_t202" style="position:absolute;top:952;width:42291;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4584F649" w14:textId="77777777" w:rsidR="000D1638" w:rsidRPr="000B6021" w:rsidRDefault="000D1638" w:rsidP="000D1638">
                        <w:pPr>
                          <w:pStyle w:val="Default"/>
                          <w:jc w:val="center"/>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021">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v:textbox>
                </v:shape>
                <w10:wrap anchorx="page"/>
              </v:group>
            </w:pict>
          </mc:Fallback>
        </mc:AlternateContent>
      </w:r>
      <w:r w:rsidR="004B4833">
        <w:rPr>
          <w:b/>
          <w:sz w:val="16"/>
          <w:szCs w:val="16"/>
        </w:rPr>
        <w:t>Wayne County Chapter</w:t>
      </w:r>
    </w:p>
    <w:p w14:paraId="7160575D" w14:textId="77777777" w:rsidR="004B4833" w:rsidRPr="00606DF4" w:rsidRDefault="004B4833" w:rsidP="004B4833">
      <w:pPr>
        <w:pStyle w:val="Default"/>
        <w:jc w:val="center"/>
        <w:rPr>
          <w:sz w:val="16"/>
          <w:szCs w:val="16"/>
        </w:rPr>
      </w:pPr>
      <w:r>
        <w:rPr>
          <w:sz w:val="16"/>
          <w:szCs w:val="16"/>
        </w:rPr>
        <w:t xml:space="preserve">32540 Schoolcraft Rd., </w:t>
      </w:r>
      <w:r w:rsidRPr="009B5E73">
        <w:rPr>
          <w:b/>
          <w:i/>
          <w:sz w:val="16"/>
          <w:szCs w:val="16"/>
        </w:rPr>
        <w:t>Suite 210</w:t>
      </w:r>
    </w:p>
    <w:p w14:paraId="1804904F" w14:textId="7B863015" w:rsidR="004B4833" w:rsidRDefault="004B4833" w:rsidP="004B4833">
      <w:pPr>
        <w:pStyle w:val="Default"/>
        <w:jc w:val="center"/>
        <w:rPr>
          <w:sz w:val="16"/>
          <w:szCs w:val="16"/>
        </w:rPr>
      </w:pPr>
      <w:r>
        <w:rPr>
          <w:sz w:val="16"/>
          <w:szCs w:val="16"/>
        </w:rPr>
        <w:t>Livonia, MI 48150-4305</w:t>
      </w:r>
    </w:p>
    <w:p w14:paraId="0220F48E" w14:textId="67CAAF79" w:rsidR="004B4833" w:rsidRDefault="004B4833" w:rsidP="004B4833">
      <w:pPr>
        <w:pStyle w:val="Default"/>
        <w:jc w:val="center"/>
        <w:rPr>
          <w:sz w:val="16"/>
          <w:szCs w:val="16"/>
        </w:rPr>
      </w:pPr>
      <w:proofErr w:type="gramStart"/>
      <w:r>
        <w:rPr>
          <w:sz w:val="16"/>
          <w:szCs w:val="16"/>
        </w:rPr>
        <w:t>email</w:t>
      </w:r>
      <w:proofErr w:type="gramEnd"/>
      <w:r>
        <w:rPr>
          <w:sz w:val="16"/>
          <w:szCs w:val="16"/>
        </w:rPr>
        <w:t>: wcdr@rtl-lifespan.org</w:t>
      </w:r>
    </w:p>
    <w:p w14:paraId="4552947F" w14:textId="53927091" w:rsidR="004B4833" w:rsidRDefault="004B4833" w:rsidP="004B4833">
      <w:pPr>
        <w:pStyle w:val="Default"/>
        <w:jc w:val="center"/>
        <w:rPr>
          <w:sz w:val="16"/>
          <w:szCs w:val="16"/>
        </w:rPr>
      </w:pPr>
      <w:r>
        <w:rPr>
          <w:sz w:val="16"/>
          <w:szCs w:val="16"/>
        </w:rPr>
        <w:t>734-422-6230     Fax 734-422-8116</w:t>
      </w:r>
    </w:p>
    <w:p w14:paraId="0C17ACBA" w14:textId="28C33C1D" w:rsidR="004B4833" w:rsidRDefault="004B4833" w:rsidP="004B4833">
      <w:pPr>
        <w:pStyle w:val="Default"/>
        <w:jc w:val="center"/>
        <w:rPr>
          <w:sz w:val="16"/>
          <w:szCs w:val="16"/>
        </w:rPr>
      </w:pPr>
    </w:p>
    <w:p w14:paraId="034A04DC" w14:textId="2CDCC7B1" w:rsidR="004B4833" w:rsidRPr="00F45D25" w:rsidRDefault="004B4833" w:rsidP="004B4833">
      <w:pPr>
        <w:jc w:val="center"/>
        <w:rPr>
          <w:rFonts w:ascii="Times New Roman" w:hAnsi="Times New Roman" w:cs="Times New Roman"/>
          <w:b/>
          <w:bCs/>
          <w:i/>
          <w:iCs/>
        </w:rPr>
      </w:pPr>
      <w:hyperlink r:id="rId9" w:history="1">
        <w:r w:rsidRPr="003711B1">
          <w:rPr>
            <w:rStyle w:val="Hyperlink"/>
            <w:rFonts w:ascii="Times New Roman" w:hAnsi="Times New Roman" w:cs="Times New Roman"/>
            <w:b/>
            <w:bCs/>
            <w:i/>
            <w:iCs/>
            <w:color w:val="auto"/>
            <w:u w:val="none"/>
          </w:rPr>
          <w:t>www.miLIFESPAN.org</w:t>
        </w:r>
      </w:hyperlink>
    </w:p>
    <w:p w14:paraId="6AC1FF52" w14:textId="2D2F09A8" w:rsidR="00FE59E6" w:rsidRDefault="00FE59E6" w:rsidP="00FE59E6">
      <w:pPr>
        <w:jc w:val="center"/>
        <w:rPr>
          <w:i/>
          <w:iCs/>
          <w:sz w:val="20"/>
          <w:szCs w:val="20"/>
        </w:rPr>
      </w:pPr>
      <w:r>
        <w:rPr>
          <w:rFonts w:ascii="Times New Roman" w:hAnsi="Times New Roman" w:cs="Times New Roman"/>
          <w:b/>
          <w:bCs/>
          <w:i/>
          <w:iCs/>
          <w:noProof/>
          <w:sz w:val="64"/>
          <w:szCs w:val="64"/>
        </w:rPr>
        <w:lastRenderedPageBreak/>
        <w:drawing>
          <wp:anchor distT="0" distB="0" distL="114300" distR="114300" simplePos="0" relativeHeight="251675648" behindDoc="1" locked="0" layoutInCell="1" allowOverlap="1" wp14:anchorId="6C83D2FD" wp14:editId="32F2465D">
            <wp:simplePos x="0" y="0"/>
            <wp:positionH relativeFrom="column">
              <wp:posOffset>-538480</wp:posOffset>
            </wp:positionH>
            <wp:positionV relativeFrom="paragraph">
              <wp:posOffset>64770</wp:posOffset>
            </wp:positionV>
            <wp:extent cx="933450" cy="978535"/>
            <wp:effectExtent l="0" t="0" r="0" b="0"/>
            <wp:wrapNone/>
            <wp:docPr id="4" name="Picture 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14:paraId="2F6CCE7F" w14:textId="6A49AF5C" w:rsidR="00FE59E6" w:rsidRDefault="00FE59E6" w:rsidP="00FE59E6">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14:paraId="7C3AB294" w14:textId="7D679153" w:rsidR="00FE59E6" w:rsidRDefault="00FE59E6" w:rsidP="00FE59E6">
      <w:pPr>
        <w:pStyle w:val="Pa1"/>
        <w:jc w:val="center"/>
        <w:rPr>
          <w:sz w:val="18"/>
          <w:szCs w:val="18"/>
        </w:rPr>
      </w:pPr>
      <w:r>
        <w:rPr>
          <w:rStyle w:val="A3"/>
          <w:color w:val="auto"/>
        </w:rPr>
        <w:t xml:space="preserve">Life is like an arch. If you discard one segment as worthless, </w:t>
      </w:r>
    </w:p>
    <w:p w14:paraId="72E1CCCD" w14:textId="0590D0C9" w:rsidR="00FE59E6" w:rsidRDefault="00FE59E6" w:rsidP="00541AEB">
      <w:pPr>
        <w:jc w:val="center"/>
        <w:rPr>
          <w:rStyle w:val="A3"/>
          <w:color w:val="auto"/>
        </w:rPr>
      </w:pPr>
      <w:proofErr w:type="gramStart"/>
      <w:r>
        <w:rPr>
          <w:rStyle w:val="A3"/>
          <w:color w:val="auto"/>
        </w:rPr>
        <w:t>the</w:t>
      </w:r>
      <w:proofErr w:type="gramEnd"/>
      <w:r>
        <w:rPr>
          <w:rStyle w:val="A3"/>
          <w:color w:val="auto"/>
        </w:rPr>
        <w:t xml:space="preserve"> span collapses — the value of all life brought low.</w:t>
      </w:r>
    </w:p>
    <w:p w14:paraId="3CA73185" w14:textId="1F560796" w:rsidR="00BA2950" w:rsidRDefault="00FE59E6" w:rsidP="00ED7F45">
      <w:pPr>
        <w:jc w:val="center"/>
        <w:rPr>
          <w:rFonts w:ascii="Times New Roman" w:hAnsi="Times New Roman" w:cs="Times New Roman"/>
          <w:b/>
          <w:bCs/>
          <w:i/>
        </w:rPr>
      </w:pPr>
      <w:r w:rsidRPr="003B7415">
        <w:rPr>
          <w:rFonts w:ascii="Times New Roman" w:hAnsi="Times New Roman" w:cs="Times New Roman"/>
          <w:b/>
          <w:bCs/>
          <w:i/>
          <w:sz w:val="28"/>
          <w:szCs w:val="28"/>
        </w:rPr>
        <w:t>LIFESPAN</w:t>
      </w:r>
      <w:r w:rsidRPr="003B7415">
        <w:rPr>
          <w:rFonts w:ascii="Times New Roman" w:hAnsi="Times New Roman" w:cs="Times New Roman"/>
          <w:b/>
          <w:bCs/>
          <w:i/>
        </w:rPr>
        <w:t xml:space="preserve"> Church Notes </w:t>
      </w:r>
      <w:r w:rsidR="00BD2B6B">
        <w:rPr>
          <w:rFonts w:ascii="Times New Roman" w:hAnsi="Times New Roman" w:cs="Times New Roman"/>
          <w:b/>
          <w:bCs/>
          <w:i/>
        </w:rPr>
        <w:t>Ju</w:t>
      </w:r>
      <w:r w:rsidR="004B4833">
        <w:rPr>
          <w:rFonts w:ascii="Times New Roman" w:hAnsi="Times New Roman" w:cs="Times New Roman"/>
          <w:b/>
          <w:bCs/>
          <w:i/>
        </w:rPr>
        <w:t>ly</w:t>
      </w:r>
      <w:r w:rsidR="00B77A91" w:rsidRPr="003B7415">
        <w:rPr>
          <w:rFonts w:ascii="Times New Roman" w:hAnsi="Times New Roman" w:cs="Times New Roman"/>
          <w:b/>
          <w:bCs/>
          <w:i/>
        </w:rPr>
        <w:t xml:space="preserve"> 201</w:t>
      </w:r>
      <w:r w:rsidR="00B77A91">
        <w:rPr>
          <w:rFonts w:ascii="Times New Roman" w:hAnsi="Times New Roman" w:cs="Times New Roman"/>
          <w:b/>
          <w:bCs/>
          <w:i/>
        </w:rPr>
        <w:t>9</w:t>
      </w:r>
      <w:r w:rsidR="00B77A91" w:rsidRPr="003B7415">
        <w:rPr>
          <w:rFonts w:ascii="Times New Roman" w:hAnsi="Times New Roman" w:cs="Times New Roman"/>
          <w:b/>
          <w:bCs/>
          <w:i/>
        </w:rPr>
        <w:t xml:space="preserve"> </w:t>
      </w:r>
      <w:r w:rsidRPr="003B7415">
        <w:rPr>
          <w:rFonts w:ascii="Times New Roman" w:hAnsi="Times New Roman" w:cs="Times New Roman"/>
          <w:b/>
          <w:bCs/>
          <w:i/>
          <w:highlight w:val="lightGray"/>
        </w:rPr>
        <w:t>(PAGE 2 of 2)</w:t>
      </w:r>
    </w:p>
    <w:p w14:paraId="21432BF2" w14:textId="409788CB" w:rsidR="00940A00" w:rsidRPr="00EE6A4C" w:rsidRDefault="00BA039B" w:rsidP="00EE6A4C">
      <w:pPr>
        <w:spacing w:after="0" w:line="18" w:lineRule="atLeast"/>
        <w:rPr>
          <w:rFonts w:ascii="Times New Roman" w:hAnsi="Times New Roman" w:cs="Times New Roman"/>
          <w:b/>
          <w:i/>
          <w:sz w:val="20"/>
          <w:szCs w:val="24"/>
        </w:rPr>
      </w:pPr>
      <w:r>
        <w:rPr>
          <w:rFonts w:ascii="Times New Roman" w:hAnsi="Times New Roman" w:cs="Times New Roman"/>
          <w:b/>
          <w:i/>
          <w:sz w:val="24"/>
          <w:szCs w:val="24"/>
        </w:rPr>
        <w:t xml:space="preserve"> </w:t>
      </w:r>
    </w:p>
    <w:p w14:paraId="47B6A4EA" w14:textId="77777777" w:rsidR="004B4833" w:rsidRDefault="004B4833" w:rsidP="004B4833">
      <w:pPr>
        <w:spacing w:after="0"/>
        <w:rPr>
          <w:rFonts w:ascii="Times New Roman" w:hAnsi="Times New Roman" w:cs="Times New Roman"/>
          <w:b/>
          <w:i/>
          <w:sz w:val="24"/>
          <w:szCs w:val="24"/>
        </w:rPr>
      </w:pPr>
      <w:r>
        <w:rPr>
          <w:b/>
          <w:sz w:val="24"/>
          <w:szCs w:val="24"/>
        </w:rPr>
        <w:t>July 20-21:</w:t>
      </w:r>
      <w:r w:rsidRPr="009A6116">
        <w:rPr>
          <w:b/>
          <w:sz w:val="24"/>
          <w:szCs w:val="24"/>
        </w:rPr>
        <w:t xml:space="preserve">    </w:t>
      </w:r>
      <w:r w:rsidRPr="00BA2950">
        <w:rPr>
          <w:rFonts w:ascii="Times New Roman" w:hAnsi="Times New Roman" w:cs="Times New Roman"/>
          <w:b/>
          <w:i/>
          <w:sz w:val="24"/>
          <w:szCs w:val="24"/>
        </w:rPr>
        <w:t>Right to Life - LIFESPAN</w:t>
      </w:r>
      <w:r w:rsidRPr="004B771E">
        <w:rPr>
          <w:rFonts w:ascii="Times New Roman" w:hAnsi="Times New Roman" w:cs="Times New Roman"/>
          <w:b/>
          <w:i/>
          <w:szCs w:val="24"/>
        </w:rPr>
        <w:t xml:space="preserve"> </w:t>
      </w:r>
      <w:r>
        <w:rPr>
          <w:rFonts w:ascii="Times New Roman" w:hAnsi="Times New Roman" w:cs="Times New Roman"/>
          <w:b/>
          <w:i/>
          <w:szCs w:val="24"/>
        </w:rPr>
        <w:t xml:space="preserve">     </w:t>
      </w:r>
      <w:r w:rsidRPr="004B771E">
        <w:rPr>
          <w:rFonts w:ascii="Times New Roman" w:hAnsi="Times New Roman" w:cs="Times New Roman"/>
          <w:b/>
          <w:i/>
          <w:szCs w:val="24"/>
        </w:rPr>
        <w:t xml:space="preserve"> </w:t>
      </w:r>
      <w:r w:rsidRPr="004B4833">
        <w:rPr>
          <w:rFonts w:ascii="Times New Roman" w:hAnsi="Times New Roman" w:cs="Times New Roman"/>
          <w:b/>
          <w:i/>
          <w:szCs w:val="24"/>
        </w:rPr>
        <w:t xml:space="preserve">Things that make you go hmmm…           </w:t>
      </w:r>
    </w:p>
    <w:p w14:paraId="44E18FEE" w14:textId="2C6F041A" w:rsidR="004B4833" w:rsidRPr="00CA5E21" w:rsidRDefault="001B569B" w:rsidP="004B4833">
      <w:pPr>
        <w:spacing w:after="0" w:line="0" w:lineRule="atLeast"/>
        <w:ind w:firstLine="720"/>
        <w:rPr>
          <w:rFonts w:ascii="Times New Roman" w:hAnsi="Times New Roman" w:cs="Times New Roman"/>
          <w:bCs/>
          <w:iCs/>
          <w:noProof/>
          <w:sz w:val="24"/>
          <w:szCs w:val="24"/>
        </w:rPr>
      </w:pPr>
      <w:r>
        <w:rPr>
          <w:noProof/>
        </w:rPr>
        <w:drawing>
          <wp:anchor distT="0" distB="0" distL="114300" distR="114300" simplePos="0" relativeHeight="251854848" behindDoc="0" locked="0" layoutInCell="1" allowOverlap="1" wp14:anchorId="7EC5C408" wp14:editId="1ACBF95F">
            <wp:simplePos x="0" y="0"/>
            <wp:positionH relativeFrom="margin">
              <wp:posOffset>3594168</wp:posOffset>
            </wp:positionH>
            <wp:positionV relativeFrom="paragraph">
              <wp:posOffset>1752600</wp:posOffset>
            </wp:positionV>
            <wp:extent cx="228600" cy="246380"/>
            <wp:effectExtent l="0" t="0" r="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6380"/>
                    </a:xfrm>
                    <a:prstGeom prst="rect">
                      <a:avLst/>
                    </a:prstGeom>
                    <a:noFill/>
                  </pic:spPr>
                </pic:pic>
              </a:graphicData>
            </a:graphic>
            <wp14:sizeRelH relativeFrom="margin">
              <wp14:pctWidth>0</wp14:pctWidth>
            </wp14:sizeRelH>
            <wp14:sizeRelV relativeFrom="margin">
              <wp14:pctHeight>0</wp14:pctHeight>
            </wp14:sizeRelV>
          </wp:anchor>
        </w:drawing>
      </w:r>
      <w:r w:rsidR="004B4833" w:rsidRPr="0066500A">
        <w:rPr>
          <w:b/>
          <w:i/>
          <w:iCs/>
          <w:noProof/>
        </w:rPr>
        <w:drawing>
          <wp:anchor distT="0" distB="0" distL="114300" distR="114300" simplePos="0" relativeHeight="251847680" behindDoc="1" locked="0" layoutInCell="1" allowOverlap="1" wp14:anchorId="0280AC13" wp14:editId="059C8621">
            <wp:simplePos x="0" y="0"/>
            <wp:positionH relativeFrom="leftMargin">
              <wp:align>right</wp:align>
            </wp:positionH>
            <wp:positionV relativeFrom="paragraph">
              <wp:posOffset>258445</wp:posOffset>
            </wp:positionV>
            <wp:extent cx="581513" cy="609600"/>
            <wp:effectExtent l="0" t="0" r="9525" b="0"/>
            <wp:wrapNone/>
            <wp:docPr id="15" name="Picture 15"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513"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4833" w:rsidRPr="00FC3164">
        <w:rPr>
          <w:rFonts w:cstheme="minorHAnsi"/>
          <w:b/>
          <w:i/>
          <w:color w:val="000000"/>
          <w:szCs w:val="24"/>
        </w:rPr>
        <w:t xml:space="preserve">DID YOU KNOW? </w:t>
      </w:r>
      <w:r w:rsidR="004B4833" w:rsidRPr="00FC3164">
        <w:rPr>
          <w:rFonts w:ascii="Times New Roman" w:hAnsi="Times New Roman" w:cs="Times New Roman"/>
          <w:bCs/>
          <w:iCs/>
          <w:noProof/>
          <w:sz w:val="24"/>
          <w:szCs w:val="24"/>
        </w:rPr>
        <w:t>The nation’s largest abortion provider, Planned Parenthood (PP), has repeatedly made the claim that abortions are only 3% of their services. Take a look at PP’s own annual report and you will find that abortions actually comprise 94% of their business. PP receives over $540 MILLION in government funding PER YEAR! President Trump offered to stop pursuing the defunding of PP, if and only if they stopped performing abortions. Just to highlight the math…PP would continue to receive over $540 MILLION dollars in government funding per year, if they would stop performing abortions—something they claim is only 3% of their services. PP response to the President’s offer: that idea is “obscene and insulting”. Don’t be fooled by false propaganda from an organization that is killing more than 330,000 innocent preborn babies per year. We must defund PP and protect preborn babies and their moms!</w:t>
      </w:r>
    </w:p>
    <w:p w14:paraId="34AB2C7B" w14:textId="3B28EF3E" w:rsidR="001B569B" w:rsidRPr="0074679E" w:rsidRDefault="001B569B" w:rsidP="001B569B">
      <w:pPr>
        <w:pStyle w:val="NoSpacing"/>
        <w:rPr>
          <w:rFonts w:ascii="Times New Roman" w:hAnsi="Times New Roman" w:cs="Times New Roman"/>
          <w:color w:val="FF0000"/>
          <w:sz w:val="8"/>
          <w:szCs w:val="24"/>
        </w:rPr>
      </w:pPr>
    </w:p>
    <w:p w14:paraId="25D63B02" w14:textId="485561F3" w:rsidR="001B569B" w:rsidRPr="00FA36D9" w:rsidRDefault="001B569B" w:rsidP="001B569B">
      <w:pPr>
        <w:pStyle w:val="NoSpacing"/>
        <w:rPr>
          <w:rFonts w:ascii="Times New Roman" w:hAnsi="Times New Roman" w:cs="Times New Roman"/>
          <w:bCs/>
          <w:sz w:val="24"/>
          <w:szCs w:val="24"/>
        </w:rPr>
      </w:pPr>
      <w:r>
        <w:rPr>
          <w:rFonts w:cstheme="minorHAnsi"/>
          <w:i/>
          <w:sz w:val="24"/>
          <w:szCs w:val="24"/>
        </w:rPr>
        <w:t xml:space="preserve">                             </w:t>
      </w:r>
      <w:r w:rsidRPr="00FA36D9">
        <w:rPr>
          <w:rFonts w:cstheme="minorHAnsi"/>
          <w:i/>
          <w:sz w:val="24"/>
          <w:szCs w:val="24"/>
        </w:rPr>
        <w:t>For more info</w:t>
      </w:r>
      <w:r w:rsidRPr="00D60DD1">
        <w:rPr>
          <w:rFonts w:cstheme="minorHAnsi"/>
          <w:b/>
          <w:i/>
          <w:sz w:val="24"/>
          <w:szCs w:val="24"/>
        </w:rPr>
        <w:t xml:space="preserve">: </w:t>
      </w:r>
      <w:r w:rsidRPr="00EC09FD">
        <w:rPr>
          <w:rFonts w:ascii="Times New Roman" w:hAnsi="Times New Roman" w:cs="Times New Roman"/>
          <w:b/>
          <w:i/>
          <w:sz w:val="24"/>
          <w:szCs w:val="24"/>
        </w:rPr>
        <w:t xml:space="preserve">LIFESPAN </w:t>
      </w:r>
      <w:r w:rsidRPr="00D60DD1">
        <w:rPr>
          <w:rFonts w:cstheme="minorHAnsi"/>
          <w:b/>
          <w:i/>
          <w:sz w:val="24"/>
          <w:szCs w:val="24"/>
        </w:rPr>
        <w:t xml:space="preserve">734.422.6230         </w:t>
      </w:r>
      <w:r w:rsidRPr="00EC09FD">
        <w:rPr>
          <w:rFonts w:ascii="Times New Roman" w:hAnsi="Times New Roman" w:cs="Times New Roman"/>
          <w:b/>
          <w:i/>
          <w:sz w:val="24"/>
          <w:szCs w:val="24"/>
        </w:rPr>
        <w:t>www.miLIFESPAN.org</w:t>
      </w:r>
    </w:p>
    <w:p w14:paraId="26A28AC7" w14:textId="444F9FEE" w:rsidR="001B569B" w:rsidRDefault="001B569B" w:rsidP="001B569B">
      <w:pPr>
        <w:tabs>
          <w:tab w:val="center" w:pos="4680"/>
          <w:tab w:val="left" w:pos="8295"/>
        </w:tabs>
        <w:spacing w:after="0"/>
        <w:jc w:val="center"/>
        <w:rPr>
          <w:rFonts w:cstheme="minorHAnsi"/>
          <w:b/>
          <w:sz w:val="20"/>
          <w:szCs w:val="24"/>
        </w:rPr>
      </w:pPr>
      <w:r>
        <w:rPr>
          <w:rFonts w:cstheme="minorHAnsi"/>
          <w:b/>
          <w:i/>
          <w:noProof/>
          <w:sz w:val="16"/>
          <w:szCs w:val="24"/>
        </w:rPr>
        <mc:AlternateContent>
          <mc:Choice Requires="wps">
            <w:drawing>
              <wp:anchor distT="0" distB="0" distL="114300" distR="114300" simplePos="0" relativeHeight="251852800" behindDoc="1" locked="0" layoutInCell="1" allowOverlap="1" wp14:anchorId="53C9523C" wp14:editId="04E0F215">
                <wp:simplePos x="0" y="0"/>
                <wp:positionH relativeFrom="margin">
                  <wp:posOffset>104775</wp:posOffset>
                </wp:positionH>
                <wp:positionV relativeFrom="paragraph">
                  <wp:posOffset>8255</wp:posOffset>
                </wp:positionV>
                <wp:extent cx="5723255" cy="323850"/>
                <wp:effectExtent l="0" t="0" r="10795" b="19050"/>
                <wp:wrapNone/>
                <wp:docPr id="17" name="Rectangle 17"/>
                <wp:cNvGraphicFramePr/>
                <a:graphic xmlns:a="http://schemas.openxmlformats.org/drawingml/2006/main">
                  <a:graphicData uri="http://schemas.microsoft.com/office/word/2010/wordprocessingShape">
                    <wps:wsp>
                      <wps:cNvSpPr/>
                      <wps:spPr>
                        <a:xfrm>
                          <a:off x="0" y="0"/>
                          <a:ext cx="5723255" cy="323850"/>
                        </a:xfrm>
                        <a:prstGeom prst="rect">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840DE" id="Rectangle 17" o:spid="_x0000_s1026" style="position:absolute;margin-left:8.25pt;margin-top:.65pt;width:450.65pt;height:25.5pt;z-index:-251463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" fillcolor="#e7e6e6" strokecolor="#41719c" strokeweight="1pt">
                <w10:wrap anchorx="margin"/>
              </v:rect>
            </w:pict>
          </mc:Fallback>
        </mc:AlternateContent>
      </w:r>
      <w:r>
        <w:rPr>
          <w:rFonts w:cstheme="minorHAnsi"/>
          <w:b/>
          <w:i/>
          <w:sz w:val="16"/>
          <w:szCs w:val="24"/>
        </w:rPr>
        <w:t xml:space="preserve">SAVE </w:t>
      </w:r>
      <w:r w:rsidRPr="00DD300D">
        <w:rPr>
          <w:rFonts w:cstheme="minorHAnsi"/>
          <w:b/>
          <w:i/>
          <w:sz w:val="16"/>
          <w:szCs w:val="24"/>
        </w:rPr>
        <w:t>THE DATE</w:t>
      </w:r>
      <w:r>
        <w:rPr>
          <w:rFonts w:cstheme="minorHAnsi"/>
          <w:b/>
          <w:i/>
          <w:sz w:val="16"/>
          <w:szCs w:val="24"/>
        </w:rPr>
        <w:t>S</w:t>
      </w:r>
      <w:r w:rsidRPr="00DD300D">
        <w:rPr>
          <w:rFonts w:cstheme="minorHAnsi"/>
          <w:b/>
          <w:i/>
          <w:sz w:val="20"/>
          <w:szCs w:val="24"/>
        </w:rPr>
        <w:t>:</w:t>
      </w:r>
      <w:r>
        <w:rPr>
          <w:rFonts w:cstheme="minorHAnsi"/>
          <w:b/>
          <w:i/>
          <w:sz w:val="20"/>
          <w:szCs w:val="24"/>
        </w:rPr>
        <w:t xml:space="preserve"> </w:t>
      </w:r>
      <w:r>
        <w:rPr>
          <w:rFonts w:ascii="Times New Roman" w:hAnsi="Times New Roman" w:cs="Times New Roman"/>
          <w:b/>
          <w:i/>
          <w:sz w:val="20"/>
          <w:szCs w:val="24"/>
        </w:rPr>
        <w:t xml:space="preserve"> LIFESPAN’s </w:t>
      </w:r>
      <w:r w:rsidRPr="00BD2B6B">
        <w:rPr>
          <w:rFonts w:cstheme="minorHAnsi"/>
          <w:b/>
          <w:sz w:val="20"/>
          <w:szCs w:val="24"/>
        </w:rPr>
        <w:t xml:space="preserve">Bowling for LIFE: </w:t>
      </w:r>
      <w:r>
        <w:rPr>
          <w:rFonts w:cstheme="minorHAnsi"/>
          <w:b/>
          <w:sz w:val="20"/>
          <w:szCs w:val="24"/>
        </w:rPr>
        <w:t>Friday, July</w:t>
      </w:r>
      <w:r w:rsidRPr="00BD2B6B">
        <w:rPr>
          <w:rFonts w:cstheme="minorHAnsi"/>
          <w:b/>
          <w:sz w:val="20"/>
          <w:szCs w:val="24"/>
        </w:rPr>
        <w:t xml:space="preserve"> </w:t>
      </w:r>
      <w:r>
        <w:rPr>
          <w:rFonts w:cstheme="minorHAnsi"/>
          <w:b/>
          <w:sz w:val="20"/>
          <w:szCs w:val="24"/>
        </w:rPr>
        <w:t>26</w:t>
      </w:r>
      <w:r w:rsidRPr="001B569B">
        <w:rPr>
          <w:rFonts w:cstheme="minorHAnsi"/>
          <w:b/>
          <w:sz w:val="20"/>
          <w:szCs w:val="24"/>
          <w:vertAlign w:val="superscript"/>
        </w:rPr>
        <w:t>th</w:t>
      </w:r>
      <w:r>
        <w:rPr>
          <w:rFonts w:cstheme="minorHAnsi"/>
          <w:b/>
          <w:sz w:val="20"/>
          <w:szCs w:val="24"/>
        </w:rPr>
        <w:t xml:space="preserve"> and</w:t>
      </w:r>
    </w:p>
    <w:p w14:paraId="44B2BFF8" w14:textId="77777777" w:rsidR="001B569B" w:rsidRDefault="001B569B" w:rsidP="001B569B">
      <w:pPr>
        <w:tabs>
          <w:tab w:val="center" w:pos="4680"/>
          <w:tab w:val="left" w:pos="8295"/>
        </w:tabs>
        <w:spacing w:after="0"/>
        <w:jc w:val="center"/>
        <w:rPr>
          <w:rFonts w:cstheme="minorHAnsi"/>
          <w:b/>
          <w:sz w:val="20"/>
          <w:szCs w:val="24"/>
        </w:rPr>
      </w:pPr>
      <w:r>
        <w:rPr>
          <w:rFonts w:ascii="Times New Roman" w:hAnsi="Times New Roman" w:cs="Times New Roman"/>
          <w:b/>
          <w:i/>
          <w:sz w:val="20"/>
          <w:szCs w:val="24"/>
        </w:rPr>
        <w:t xml:space="preserve">LIFESPAN’s </w:t>
      </w:r>
      <w:r>
        <w:rPr>
          <w:rFonts w:cstheme="minorHAnsi"/>
          <w:b/>
          <w:sz w:val="20"/>
          <w:szCs w:val="24"/>
        </w:rPr>
        <w:t>Walk for Life: Sunday, September 16</w:t>
      </w:r>
      <w:r w:rsidRPr="001B569B">
        <w:rPr>
          <w:rFonts w:cstheme="minorHAnsi"/>
          <w:b/>
          <w:sz w:val="20"/>
          <w:szCs w:val="24"/>
          <w:vertAlign w:val="superscript"/>
        </w:rPr>
        <w:t>th</w:t>
      </w:r>
      <w:r>
        <w:rPr>
          <w:rFonts w:cstheme="minorHAnsi"/>
          <w:b/>
          <w:sz w:val="20"/>
          <w:szCs w:val="24"/>
        </w:rPr>
        <w:t>.</w:t>
      </w:r>
    </w:p>
    <w:p w14:paraId="187B7878" w14:textId="076ACACB" w:rsidR="001B569B" w:rsidRPr="001B569B" w:rsidRDefault="001B569B" w:rsidP="001B569B">
      <w:pPr>
        <w:widowControl w:val="0"/>
        <w:spacing w:after="0" w:line="240" w:lineRule="auto"/>
        <w:jc w:val="center"/>
        <w:rPr>
          <w:rFonts w:ascii="Bradley Hand ITC" w:hAnsi="Bradley Hand ITC"/>
          <w:b/>
          <w:sz w:val="20"/>
          <w:szCs w:val="20"/>
        </w:rPr>
        <w:sectPr w:rsidR="001B569B" w:rsidRPr="001B569B" w:rsidSect="00C277F1">
          <w:type w:val="continuous"/>
          <w:pgSz w:w="12240" w:h="15840" w:code="1"/>
          <w:pgMar w:top="450" w:right="1440" w:bottom="180" w:left="1440" w:header="720" w:footer="720" w:gutter="0"/>
          <w:cols w:space="720"/>
          <w:docGrid w:linePitch="360"/>
        </w:sectPr>
      </w:pPr>
    </w:p>
    <w:p w14:paraId="130F1134" w14:textId="77777777" w:rsidR="004B4833" w:rsidRDefault="004B4833" w:rsidP="004B4833">
      <w:pPr>
        <w:spacing w:after="0" w:line="0" w:lineRule="atLeast"/>
        <w:rPr>
          <w:b/>
          <w:sz w:val="24"/>
          <w:szCs w:val="24"/>
        </w:rPr>
      </w:pPr>
    </w:p>
    <w:p w14:paraId="4413C332" w14:textId="77777777" w:rsidR="004B4833" w:rsidRDefault="004B4833" w:rsidP="004B4833">
      <w:pPr>
        <w:spacing w:after="0" w:line="0" w:lineRule="atLeast"/>
        <w:rPr>
          <w:b/>
          <w:sz w:val="24"/>
          <w:szCs w:val="24"/>
        </w:rPr>
      </w:pPr>
    </w:p>
    <w:p w14:paraId="22BDE849" w14:textId="77777777" w:rsidR="004B4833" w:rsidRDefault="00713417" w:rsidP="004B4833">
      <w:pPr>
        <w:spacing w:after="0" w:line="0" w:lineRule="atLeast"/>
        <w:rPr>
          <w:rFonts w:ascii="Times New Roman" w:hAnsi="Times New Roman" w:cs="Times New Roman"/>
          <w:b/>
          <w:i/>
          <w:szCs w:val="24"/>
        </w:rPr>
      </w:pPr>
      <w:r>
        <w:rPr>
          <w:b/>
          <w:sz w:val="24"/>
          <w:szCs w:val="24"/>
        </w:rPr>
        <w:t xml:space="preserve">July </w:t>
      </w:r>
      <w:r w:rsidR="004B4833">
        <w:rPr>
          <w:b/>
          <w:sz w:val="24"/>
          <w:szCs w:val="24"/>
        </w:rPr>
        <w:t>29-30</w:t>
      </w:r>
      <w:r w:rsidR="00940A00">
        <w:rPr>
          <w:b/>
          <w:sz w:val="24"/>
          <w:szCs w:val="24"/>
        </w:rPr>
        <w:t>:</w:t>
      </w:r>
      <w:r w:rsidR="00940A00" w:rsidRPr="009A6116">
        <w:rPr>
          <w:b/>
          <w:sz w:val="24"/>
          <w:szCs w:val="24"/>
        </w:rPr>
        <w:t xml:space="preserve">    </w:t>
      </w:r>
      <w:r w:rsidR="00940A00" w:rsidRPr="00BA2950">
        <w:rPr>
          <w:rFonts w:ascii="Times New Roman" w:hAnsi="Times New Roman" w:cs="Times New Roman"/>
          <w:b/>
          <w:i/>
          <w:sz w:val="24"/>
          <w:szCs w:val="24"/>
        </w:rPr>
        <w:t>Right to Life - LIFESPAN</w:t>
      </w:r>
      <w:r w:rsidR="00507B7E" w:rsidRPr="004B771E">
        <w:rPr>
          <w:rFonts w:ascii="Times New Roman" w:hAnsi="Times New Roman" w:cs="Times New Roman"/>
          <w:b/>
          <w:i/>
          <w:szCs w:val="24"/>
        </w:rPr>
        <w:t xml:space="preserve"> </w:t>
      </w:r>
      <w:r w:rsidR="00507B7E">
        <w:rPr>
          <w:rFonts w:ascii="Times New Roman" w:hAnsi="Times New Roman" w:cs="Times New Roman"/>
          <w:b/>
          <w:i/>
          <w:szCs w:val="24"/>
        </w:rPr>
        <w:t xml:space="preserve">     </w:t>
      </w:r>
      <w:r w:rsidR="00507B7E" w:rsidRPr="004B771E">
        <w:rPr>
          <w:rFonts w:ascii="Times New Roman" w:hAnsi="Times New Roman" w:cs="Times New Roman"/>
          <w:b/>
          <w:i/>
          <w:szCs w:val="24"/>
        </w:rPr>
        <w:t xml:space="preserve"> </w:t>
      </w:r>
      <w:r w:rsidR="004B4833" w:rsidRPr="004B4833">
        <w:rPr>
          <w:rFonts w:ascii="Times New Roman" w:hAnsi="Times New Roman" w:cs="Times New Roman"/>
          <w:b/>
          <w:i/>
          <w:szCs w:val="24"/>
        </w:rPr>
        <w:t xml:space="preserve">PROTECT THE BEATINGHEARTS </w:t>
      </w:r>
    </w:p>
    <w:p w14:paraId="2A13315A" w14:textId="347CAE35" w:rsidR="007E7253" w:rsidRPr="007E7253" w:rsidRDefault="001B569B" w:rsidP="004B4833">
      <w:pPr>
        <w:spacing w:after="0" w:line="0" w:lineRule="atLeast"/>
        <w:ind w:firstLine="720"/>
        <w:rPr>
          <w:rFonts w:ascii="Times New Roman" w:hAnsi="Times New Roman" w:cs="Times New Roman"/>
          <w:sz w:val="6"/>
          <w:szCs w:val="16"/>
        </w:rPr>
      </w:pPr>
      <w:r>
        <w:rPr>
          <w:noProof/>
        </w:rPr>
        <w:drawing>
          <wp:anchor distT="0" distB="0" distL="114300" distR="114300" simplePos="0" relativeHeight="251858944" behindDoc="0" locked="0" layoutInCell="1" allowOverlap="1" wp14:anchorId="242D4F0D" wp14:editId="40DA8807">
            <wp:simplePos x="0" y="0"/>
            <wp:positionH relativeFrom="margin">
              <wp:posOffset>3392805</wp:posOffset>
            </wp:positionH>
            <wp:positionV relativeFrom="paragraph">
              <wp:posOffset>1214103</wp:posOffset>
            </wp:positionV>
            <wp:extent cx="228600" cy="246380"/>
            <wp:effectExtent l="0" t="0" r="0" b="127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6380"/>
                    </a:xfrm>
                    <a:prstGeom prst="rect">
                      <a:avLst/>
                    </a:prstGeom>
                    <a:noFill/>
                  </pic:spPr>
                </pic:pic>
              </a:graphicData>
            </a:graphic>
            <wp14:sizeRelH relativeFrom="margin">
              <wp14:pctWidth>0</wp14:pctWidth>
            </wp14:sizeRelH>
            <wp14:sizeRelV relativeFrom="margin">
              <wp14:pctHeight>0</wp14:pctHeight>
            </wp14:sizeRelV>
          </wp:anchor>
        </w:drawing>
      </w:r>
      <w:r w:rsidR="004B4833">
        <w:rPr>
          <w:b/>
          <w:i/>
        </w:rPr>
        <w:t>Your help is needed!</w:t>
      </w:r>
      <w:r w:rsidR="00AF5B39" w:rsidRPr="00B15FC0">
        <w:rPr>
          <w:rFonts w:cstheme="minorHAnsi"/>
          <w:b/>
          <w:i/>
          <w:noProof/>
          <w:color w:val="000000"/>
          <w:szCs w:val="24"/>
        </w:rPr>
        <w:drawing>
          <wp:anchor distT="0" distB="0" distL="114300" distR="114300" simplePos="0" relativeHeight="251838464" behindDoc="1" locked="0" layoutInCell="1" allowOverlap="1" wp14:anchorId="7DC5DC6F" wp14:editId="513CE0E2">
            <wp:simplePos x="0" y="0"/>
            <wp:positionH relativeFrom="leftMargin">
              <wp:align>right</wp:align>
            </wp:positionH>
            <wp:positionV relativeFrom="paragraph">
              <wp:posOffset>177165</wp:posOffset>
            </wp:positionV>
            <wp:extent cx="581513" cy="609600"/>
            <wp:effectExtent l="0" t="0" r="9525" b="0"/>
            <wp:wrapNone/>
            <wp:docPr id="30" name="Picture 30"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513"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3417">
        <w:rPr>
          <w:b/>
          <w:i/>
        </w:rPr>
        <w:t xml:space="preserve"> </w:t>
      </w:r>
      <w:r w:rsidR="004B4833" w:rsidRPr="004B4833">
        <w:rPr>
          <w:rFonts w:ascii="Times New Roman" w:hAnsi="Times New Roman" w:cs="Times New Roman"/>
          <w:color w:val="000000"/>
          <w:sz w:val="24"/>
          <w:szCs w:val="24"/>
        </w:rPr>
        <w:t>We Need Your Help to Protect Beating Hearts in Michigan. The Petition Drive is on the move. The mission is to educate and bring awareness to dangers of abortion and the importance of the Sanctity of Life- Romans 12:1-2. We are transforming minds not the political climate. The initiative legislation petition drive to transform minds to make us truly “Pure Michigan” for information purposes only. This is sponsored by American Center for Law and Justice for Life. The Heartbeat Collation will be having a RALLY at the State Capitol steps. Followed by a March for Life down Michigan Avenue SATURDAY</w:t>
      </w:r>
      <w:r>
        <w:rPr>
          <w:rFonts w:ascii="Times New Roman" w:hAnsi="Times New Roman" w:cs="Times New Roman"/>
          <w:color w:val="000000"/>
          <w:sz w:val="24"/>
          <w:szCs w:val="24"/>
        </w:rPr>
        <w:t>,</w:t>
      </w:r>
      <w:r w:rsidR="004B4833" w:rsidRPr="004B4833">
        <w:rPr>
          <w:rFonts w:ascii="Times New Roman" w:hAnsi="Times New Roman" w:cs="Times New Roman"/>
          <w:color w:val="000000"/>
          <w:sz w:val="24"/>
          <w:szCs w:val="24"/>
        </w:rPr>
        <w:t xml:space="preserve"> SEPTEMBER </w:t>
      </w:r>
      <w:r w:rsidR="004B4833">
        <w:rPr>
          <w:rFonts w:ascii="Times New Roman" w:hAnsi="Times New Roman" w:cs="Times New Roman"/>
          <w:color w:val="000000"/>
          <w:sz w:val="24"/>
          <w:szCs w:val="24"/>
        </w:rPr>
        <w:t>7</w:t>
      </w:r>
      <w:r w:rsidR="004B4833" w:rsidRPr="004B4833">
        <w:rPr>
          <w:rFonts w:ascii="Times New Roman" w:hAnsi="Times New Roman" w:cs="Times New Roman"/>
          <w:color w:val="000000"/>
          <w:sz w:val="24"/>
          <w:szCs w:val="24"/>
          <w:vertAlign w:val="superscript"/>
        </w:rPr>
        <w:t>th</w:t>
      </w:r>
      <w:r w:rsidR="004B4833">
        <w:rPr>
          <w:rFonts w:ascii="Times New Roman" w:hAnsi="Times New Roman" w:cs="Times New Roman"/>
          <w:color w:val="000000"/>
          <w:sz w:val="24"/>
          <w:szCs w:val="24"/>
        </w:rPr>
        <w:t>.</w:t>
      </w:r>
    </w:p>
    <w:p w14:paraId="7D64EC48" w14:textId="2DB1BB6C" w:rsidR="001F771D" w:rsidRPr="001B569B" w:rsidRDefault="001F771D" w:rsidP="00EC5004">
      <w:pPr>
        <w:spacing w:after="0" w:line="0" w:lineRule="atLeast"/>
        <w:ind w:firstLine="720"/>
        <w:rPr>
          <w:rFonts w:cstheme="minorHAnsi"/>
          <w:i/>
          <w:sz w:val="4"/>
          <w:szCs w:val="2"/>
        </w:rPr>
      </w:pPr>
    </w:p>
    <w:p w14:paraId="73DDEDF4" w14:textId="77777777" w:rsidR="001B569B" w:rsidRPr="001B569B" w:rsidRDefault="001B569B" w:rsidP="001B569B">
      <w:pPr>
        <w:pStyle w:val="NoSpacing"/>
        <w:jc w:val="center"/>
        <w:rPr>
          <w:rFonts w:cstheme="minorHAnsi"/>
          <w:i/>
          <w:sz w:val="2"/>
          <w:szCs w:val="24"/>
        </w:rPr>
      </w:pPr>
    </w:p>
    <w:p w14:paraId="5827CD5C" w14:textId="6E5163B6" w:rsidR="001B569B" w:rsidRPr="00FA36D9" w:rsidRDefault="001B569B" w:rsidP="001B569B">
      <w:pPr>
        <w:pStyle w:val="NoSpacing"/>
        <w:jc w:val="center"/>
        <w:rPr>
          <w:rFonts w:ascii="Times New Roman" w:hAnsi="Times New Roman" w:cs="Times New Roman"/>
          <w:bCs/>
          <w:sz w:val="24"/>
          <w:szCs w:val="24"/>
        </w:rPr>
      </w:pPr>
      <w:r w:rsidRPr="00FA36D9">
        <w:rPr>
          <w:rFonts w:cstheme="minorHAnsi"/>
          <w:i/>
          <w:sz w:val="24"/>
          <w:szCs w:val="24"/>
        </w:rPr>
        <w:t>For more info</w:t>
      </w:r>
      <w:r w:rsidRPr="00D60DD1">
        <w:rPr>
          <w:rFonts w:cstheme="minorHAnsi"/>
          <w:b/>
          <w:i/>
          <w:sz w:val="24"/>
          <w:szCs w:val="24"/>
        </w:rPr>
        <w:t xml:space="preserve">: </w:t>
      </w:r>
      <w:r w:rsidRPr="00EC09FD">
        <w:rPr>
          <w:rFonts w:ascii="Times New Roman" w:hAnsi="Times New Roman" w:cs="Times New Roman"/>
          <w:b/>
          <w:i/>
          <w:sz w:val="24"/>
          <w:szCs w:val="24"/>
        </w:rPr>
        <w:t xml:space="preserve">LIFESPAN </w:t>
      </w:r>
      <w:r w:rsidRPr="00D60DD1">
        <w:rPr>
          <w:rFonts w:cstheme="minorHAnsi"/>
          <w:b/>
          <w:i/>
          <w:sz w:val="24"/>
          <w:szCs w:val="24"/>
        </w:rPr>
        <w:t xml:space="preserve">734.422.6230         </w:t>
      </w:r>
      <w:r w:rsidRPr="00EC09FD">
        <w:rPr>
          <w:rFonts w:ascii="Times New Roman" w:hAnsi="Times New Roman" w:cs="Times New Roman"/>
          <w:b/>
          <w:i/>
          <w:sz w:val="24"/>
          <w:szCs w:val="24"/>
        </w:rPr>
        <w:t>www.miLIFESPAN.org</w:t>
      </w:r>
    </w:p>
    <w:p w14:paraId="751EC18B" w14:textId="401D9951" w:rsidR="001B569B" w:rsidRDefault="001B569B" w:rsidP="001B569B">
      <w:pPr>
        <w:tabs>
          <w:tab w:val="center" w:pos="4680"/>
          <w:tab w:val="left" w:pos="8295"/>
        </w:tabs>
        <w:spacing w:after="0"/>
        <w:jc w:val="center"/>
        <w:rPr>
          <w:rFonts w:cstheme="minorHAnsi"/>
          <w:b/>
          <w:sz w:val="20"/>
          <w:szCs w:val="24"/>
        </w:rPr>
      </w:pPr>
      <w:r>
        <w:rPr>
          <w:rFonts w:cstheme="minorHAnsi"/>
          <w:b/>
          <w:i/>
          <w:noProof/>
          <w:sz w:val="16"/>
          <w:szCs w:val="24"/>
        </w:rPr>
        <mc:AlternateContent>
          <mc:Choice Requires="wps">
            <w:drawing>
              <wp:anchor distT="0" distB="0" distL="114300" distR="114300" simplePos="0" relativeHeight="251856896" behindDoc="1" locked="0" layoutInCell="1" allowOverlap="1" wp14:anchorId="437546B8" wp14:editId="0781160F">
                <wp:simplePos x="0" y="0"/>
                <wp:positionH relativeFrom="margin">
                  <wp:posOffset>107092</wp:posOffset>
                </wp:positionH>
                <wp:positionV relativeFrom="paragraph">
                  <wp:posOffset>9439</wp:posOffset>
                </wp:positionV>
                <wp:extent cx="5723255" cy="172995"/>
                <wp:effectExtent l="0" t="0" r="10795" b="17780"/>
                <wp:wrapNone/>
                <wp:docPr id="29" name="Rectangle 29"/>
                <wp:cNvGraphicFramePr/>
                <a:graphic xmlns:a="http://schemas.openxmlformats.org/drawingml/2006/main">
                  <a:graphicData uri="http://schemas.microsoft.com/office/word/2010/wordprocessingShape">
                    <wps:wsp>
                      <wps:cNvSpPr/>
                      <wps:spPr>
                        <a:xfrm>
                          <a:off x="0" y="0"/>
                          <a:ext cx="5723255" cy="172995"/>
                        </a:xfrm>
                        <a:prstGeom prst="rect">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F4457" id="Rectangle 29" o:spid="_x0000_s1026" style="position:absolute;margin-left:8.45pt;margin-top:.75pt;width:450.65pt;height:13.6pt;z-index:-25145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" fillcolor="#e7e6e6" strokecolor="#41719c" strokeweight="1pt">
                <w10:wrap anchorx="margin"/>
              </v:rect>
            </w:pict>
          </mc:Fallback>
        </mc:AlternateContent>
      </w:r>
      <w:r>
        <w:rPr>
          <w:rFonts w:cstheme="minorHAnsi"/>
          <w:b/>
          <w:i/>
          <w:sz w:val="16"/>
          <w:szCs w:val="24"/>
        </w:rPr>
        <w:t xml:space="preserve">SAVE </w:t>
      </w:r>
      <w:r w:rsidRPr="00DD300D">
        <w:rPr>
          <w:rFonts w:cstheme="minorHAnsi"/>
          <w:b/>
          <w:i/>
          <w:sz w:val="16"/>
          <w:szCs w:val="24"/>
        </w:rPr>
        <w:t>THE DATE</w:t>
      </w:r>
      <w:r w:rsidRPr="00DD300D">
        <w:rPr>
          <w:rFonts w:cstheme="minorHAnsi"/>
          <w:b/>
          <w:i/>
          <w:sz w:val="20"/>
          <w:szCs w:val="24"/>
        </w:rPr>
        <w:t>:</w:t>
      </w:r>
      <w:r>
        <w:rPr>
          <w:rFonts w:cstheme="minorHAnsi"/>
          <w:b/>
          <w:i/>
          <w:sz w:val="20"/>
          <w:szCs w:val="24"/>
        </w:rPr>
        <w:t xml:space="preserve"> </w:t>
      </w:r>
      <w:r>
        <w:rPr>
          <w:rFonts w:ascii="Times New Roman" w:hAnsi="Times New Roman" w:cs="Times New Roman"/>
          <w:b/>
          <w:i/>
          <w:sz w:val="20"/>
          <w:szCs w:val="24"/>
        </w:rPr>
        <w:t xml:space="preserve"> LIFESPAN’s </w:t>
      </w:r>
      <w:r>
        <w:rPr>
          <w:rFonts w:cstheme="minorHAnsi"/>
          <w:b/>
          <w:sz w:val="20"/>
          <w:szCs w:val="24"/>
        </w:rPr>
        <w:t>Walk for Life: Sunday, September 16</w:t>
      </w:r>
      <w:r w:rsidRPr="001B569B">
        <w:rPr>
          <w:rFonts w:cstheme="minorHAnsi"/>
          <w:b/>
          <w:sz w:val="20"/>
          <w:szCs w:val="24"/>
          <w:vertAlign w:val="superscript"/>
        </w:rPr>
        <w:t>th</w:t>
      </w:r>
      <w:r>
        <w:rPr>
          <w:rFonts w:cstheme="minorHAnsi"/>
          <w:b/>
          <w:sz w:val="20"/>
          <w:szCs w:val="24"/>
        </w:rPr>
        <w:t>.</w:t>
      </w:r>
    </w:p>
    <w:p w14:paraId="37F3E303" w14:textId="77777777" w:rsidR="001B569B" w:rsidRPr="001B569B" w:rsidRDefault="001B569B" w:rsidP="001B569B">
      <w:pPr>
        <w:widowControl w:val="0"/>
        <w:spacing w:after="0" w:line="240" w:lineRule="auto"/>
        <w:jc w:val="center"/>
        <w:rPr>
          <w:rFonts w:ascii="Bradley Hand ITC" w:hAnsi="Bradley Hand ITC"/>
          <w:b/>
          <w:sz w:val="20"/>
          <w:szCs w:val="20"/>
        </w:rPr>
        <w:sectPr w:rsidR="001B569B" w:rsidRPr="001B569B" w:rsidSect="00C277F1">
          <w:type w:val="continuous"/>
          <w:pgSz w:w="12240" w:h="15840" w:code="1"/>
          <w:pgMar w:top="450" w:right="1440" w:bottom="180" w:left="1440" w:header="720" w:footer="720" w:gutter="0"/>
          <w:cols w:space="720"/>
          <w:docGrid w:linePitch="360"/>
        </w:sectPr>
      </w:pPr>
    </w:p>
    <w:p w14:paraId="2258CB20" w14:textId="77777777" w:rsidR="001B569B" w:rsidRDefault="001B569B" w:rsidP="001B569B">
      <w:pPr>
        <w:spacing w:after="0" w:line="0" w:lineRule="atLeast"/>
        <w:rPr>
          <w:b/>
          <w:sz w:val="24"/>
          <w:szCs w:val="24"/>
        </w:rPr>
      </w:pPr>
    </w:p>
    <w:p w14:paraId="0CCF0C34" w14:textId="2FF92E57" w:rsidR="00BD2B6B" w:rsidRDefault="00BD2B6B" w:rsidP="00507B7E">
      <w:pPr>
        <w:pStyle w:val="NoSpacing"/>
        <w:rPr>
          <w:rFonts w:ascii="Times New Roman" w:hAnsi="Times New Roman" w:cs="Times New Roman"/>
          <w:b/>
          <w:bCs/>
          <w:i/>
          <w:iCs/>
          <w:color w:val="000000"/>
          <w:sz w:val="23"/>
          <w:szCs w:val="23"/>
        </w:rPr>
      </w:pPr>
    </w:p>
    <w:p w14:paraId="7E380022" w14:textId="77777777" w:rsidR="001B569B" w:rsidRDefault="001B569B" w:rsidP="00507B7E">
      <w:pPr>
        <w:pStyle w:val="NoSpacing"/>
        <w:rPr>
          <w:rFonts w:ascii="Times New Roman" w:hAnsi="Times New Roman" w:cs="Times New Roman"/>
          <w:b/>
          <w:bCs/>
          <w:i/>
          <w:iCs/>
          <w:color w:val="000000"/>
          <w:sz w:val="23"/>
          <w:szCs w:val="23"/>
        </w:rPr>
      </w:pPr>
    </w:p>
    <w:p w14:paraId="456A0B84" w14:textId="77777777" w:rsidR="001B569B" w:rsidRDefault="001B569B" w:rsidP="00507B7E">
      <w:pPr>
        <w:pStyle w:val="NoSpacing"/>
        <w:rPr>
          <w:rFonts w:ascii="Times New Roman" w:hAnsi="Times New Roman" w:cs="Times New Roman"/>
          <w:b/>
          <w:bCs/>
          <w:i/>
          <w:iCs/>
          <w:color w:val="000000"/>
          <w:sz w:val="23"/>
          <w:szCs w:val="23"/>
        </w:rPr>
      </w:pPr>
    </w:p>
    <w:p w14:paraId="1048A7D7" w14:textId="77777777" w:rsidR="001B569B" w:rsidRDefault="001B569B" w:rsidP="00507B7E">
      <w:pPr>
        <w:pStyle w:val="NoSpacing"/>
        <w:rPr>
          <w:rFonts w:ascii="Times New Roman" w:hAnsi="Times New Roman" w:cs="Times New Roman"/>
          <w:b/>
          <w:bCs/>
          <w:i/>
          <w:iCs/>
          <w:color w:val="000000"/>
          <w:sz w:val="23"/>
          <w:szCs w:val="23"/>
        </w:rPr>
      </w:pPr>
    </w:p>
    <w:p w14:paraId="4E5B9143" w14:textId="77777777" w:rsidR="001B569B" w:rsidRDefault="001B569B" w:rsidP="00507B7E">
      <w:pPr>
        <w:pStyle w:val="NoSpacing"/>
        <w:rPr>
          <w:rFonts w:ascii="Times New Roman" w:hAnsi="Times New Roman" w:cs="Times New Roman"/>
          <w:b/>
          <w:bCs/>
          <w:i/>
          <w:iCs/>
          <w:color w:val="000000"/>
          <w:sz w:val="23"/>
          <w:szCs w:val="23"/>
        </w:rPr>
      </w:pPr>
    </w:p>
    <w:p w14:paraId="29E08CFC" w14:textId="77777777" w:rsidR="001B569B" w:rsidRDefault="001B569B" w:rsidP="00507B7E">
      <w:pPr>
        <w:pStyle w:val="NoSpacing"/>
        <w:rPr>
          <w:rFonts w:ascii="Times New Roman" w:hAnsi="Times New Roman" w:cs="Times New Roman"/>
          <w:b/>
          <w:bCs/>
          <w:i/>
          <w:iCs/>
          <w:color w:val="000000"/>
          <w:sz w:val="23"/>
          <w:szCs w:val="23"/>
        </w:rPr>
      </w:pPr>
    </w:p>
    <w:p w14:paraId="268D6AA0" w14:textId="77777777" w:rsidR="001B569B" w:rsidRDefault="001B569B" w:rsidP="00507B7E">
      <w:pPr>
        <w:pStyle w:val="NoSpacing"/>
        <w:rPr>
          <w:rFonts w:ascii="Times New Roman" w:hAnsi="Times New Roman" w:cs="Times New Roman"/>
          <w:b/>
          <w:bCs/>
          <w:i/>
          <w:iCs/>
          <w:color w:val="000000"/>
          <w:sz w:val="23"/>
          <w:szCs w:val="23"/>
        </w:rPr>
      </w:pPr>
    </w:p>
    <w:p w14:paraId="100261ED" w14:textId="77777777" w:rsidR="001762EB" w:rsidRDefault="001762EB" w:rsidP="00507B7E">
      <w:pPr>
        <w:pStyle w:val="NoSpacing"/>
        <w:rPr>
          <w:rFonts w:ascii="Times New Roman" w:hAnsi="Times New Roman" w:cs="Times New Roman"/>
          <w:b/>
          <w:bCs/>
          <w:i/>
          <w:iCs/>
          <w:color w:val="000000"/>
          <w:sz w:val="23"/>
          <w:szCs w:val="23"/>
        </w:rPr>
      </w:pPr>
    </w:p>
    <w:p w14:paraId="2926D30E" w14:textId="77777777" w:rsidR="001762EB" w:rsidRDefault="001762EB" w:rsidP="00507B7E">
      <w:pPr>
        <w:pStyle w:val="NoSpacing"/>
        <w:rPr>
          <w:rFonts w:ascii="Times New Roman" w:hAnsi="Times New Roman" w:cs="Times New Roman"/>
          <w:b/>
          <w:bCs/>
          <w:i/>
          <w:iCs/>
          <w:color w:val="000000"/>
          <w:sz w:val="23"/>
          <w:szCs w:val="23"/>
        </w:rPr>
      </w:pPr>
    </w:p>
    <w:p w14:paraId="517B7DE7" w14:textId="77777777" w:rsidR="001762EB" w:rsidRDefault="001762EB" w:rsidP="00507B7E">
      <w:pPr>
        <w:pStyle w:val="NoSpacing"/>
        <w:rPr>
          <w:rFonts w:ascii="Times New Roman" w:hAnsi="Times New Roman" w:cs="Times New Roman"/>
          <w:b/>
          <w:bCs/>
          <w:i/>
          <w:iCs/>
          <w:color w:val="000000"/>
          <w:sz w:val="23"/>
          <w:szCs w:val="23"/>
        </w:rPr>
      </w:pPr>
    </w:p>
    <w:p w14:paraId="26B23965" w14:textId="77777777" w:rsidR="001762EB" w:rsidRDefault="001762EB" w:rsidP="00507B7E">
      <w:pPr>
        <w:pStyle w:val="NoSpacing"/>
        <w:rPr>
          <w:rFonts w:ascii="Times New Roman" w:hAnsi="Times New Roman" w:cs="Times New Roman"/>
          <w:b/>
          <w:bCs/>
          <w:i/>
          <w:iCs/>
          <w:color w:val="000000"/>
          <w:sz w:val="23"/>
          <w:szCs w:val="23"/>
        </w:rPr>
      </w:pPr>
    </w:p>
    <w:p w14:paraId="11C581D5" w14:textId="77777777" w:rsidR="001B569B" w:rsidRDefault="001B569B" w:rsidP="00507B7E">
      <w:pPr>
        <w:pStyle w:val="NoSpacing"/>
        <w:rPr>
          <w:rFonts w:ascii="Times New Roman" w:hAnsi="Times New Roman" w:cs="Times New Roman"/>
          <w:b/>
          <w:bCs/>
          <w:i/>
          <w:iCs/>
          <w:color w:val="000000"/>
          <w:sz w:val="23"/>
          <w:szCs w:val="23"/>
        </w:rPr>
      </w:pPr>
    </w:p>
    <w:p w14:paraId="61128D16" w14:textId="77777777" w:rsidR="001B569B" w:rsidRDefault="001B569B" w:rsidP="00507B7E">
      <w:pPr>
        <w:pStyle w:val="NoSpacing"/>
        <w:rPr>
          <w:rFonts w:ascii="Times New Roman" w:hAnsi="Times New Roman" w:cs="Times New Roman"/>
          <w:b/>
          <w:bCs/>
          <w:i/>
          <w:iCs/>
          <w:color w:val="000000"/>
          <w:sz w:val="23"/>
          <w:szCs w:val="23"/>
        </w:rPr>
      </w:pPr>
    </w:p>
    <w:p w14:paraId="1A5BCFA6" w14:textId="5C6860FF" w:rsidR="00EE6A4C" w:rsidRPr="005478BA" w:rsidRDefault="00EE6A4C" w:rsidP="00EE6A4C">
      <w:pPr>
        <w:pStyle w:val="Default"/>
        <w:jc w:val="center"/>
        <w:rPr>
          <w:b/>
          <w:sz w:val="16"/>
          <w:szCs w:val="16"/>
        </w:rPr>
      </w:pPr>
      <w:r>
        <w:rPr>
          <w:b/>
          <w:sz w:val="16"/>
          <w:szCs w:val="16"/>
        </w:rPr>
        <w:t>Wayne County Chapter</w:t>
      </w:r>
    </w:p>
    <w:p w14:paraId="4F39DD8F" w14:textId="77777777" w:rsidR="00EE6A4C" w:rsidRPr="00606DF4" w:rsidRDefault="00EE6A4C" w:rsidP="00EE6A4C">
      <w:pPr>
        <w:pStyle w:val="Default"/>
        <w:jc w:val="center"/>
        <w:rPr>
          <w:sz w:val="16"/>
          <w:szCs w:val="16"/>
        </w:rPr>
      </w:pPr>
      <w:r>
        <w:rPr>
          <w:sz w:val="16"/>
          <w:szCs w:val="16"/>
        </w:rPr>
        <w:t xml:space="preserve">32540 Schoolcraft Rd., </w:t>
      </w:r>
      <w:r w:rsidRPr="009B5E73">
        <w:rPr>
          <w:b/>
          <w:i/>
          <w:sz w:val="16"/>
          <w:szCs w:val="16"/>
        </w:rPr>
        <w:t>Suite 210</w:t>
      </w:r>
    </w:p>
    <w:p w14:paraId="79F59103" w14:textId="77777777" w:rsidR="00EE6A4C" w:rsidRDefault="00EE6A4C" w:rsidP="00EE6A4C">
      <w:pPr>
        <w:pStyle w:val="Default"/>
        <w:jc w:val="center"/>
        <w:rPr>
          <w:sz w:val="16"/>
          <w:szCs w:val="16"/>
        </w:rPr>
      </w:pPr>
      <w:r>
        <w:rPr>
          <w:sz w:val="16"/>
          <w:szCs w:val="16"/>
        </w:rPr>
        <w:t>Livonia, MI 48150-4305</w:t>
      </w:r>
    </w:p>
    <w:p w14:paraId="5CC906AA" w14:textId="77777777" w:rsidR="00EE6A4C" w:rsidRDefault="00EE6A4C" w:rsidP="00EE6A4C">
      <w:pPr>
        <w:pStyle w:val="Default"/>
        <w:jc w:val="center"/>
        <w:rPr>
          <w:sz w:val="16"/>
          <w:szCs w:val="16"/>
        </w:rPr>
      </w:pPr>
      <w:proofErr w:type="gramStart"/>
      <w:r>
        <w:rPr>
          <w:sz w:val="16"/>
          <w:szCs w:val="16"/>
        </w:rPr>
        <w:t>email</w:t>
      </w:r>
      <w:proofErr w:type="gramEnd"/>
      <w:r>
        <w:rPr>
          <w:sz w:val="16"/>
          <w:szCs w:val="16"/>
        </w:rPr>
        <w:t>: wcdr@rtl-lifespan.org</w:t>
      </w:r>
    </w:p>
    <w:p w14:paraId="27119B39" w14:textId="77777777" w:rsidR="00EE6A4C" w:rsidRDefault="00EE6A4C" w:rsidP="00EE6A4C">
      <w:pPr>
        <w:pStyle w:val="Default"/>
        <w:jc w:val="center"/>
        <w:rPr>
          <w:sz w:val="16"/>
          <w:szCs w:val="16"/>
        </w:rPr>
      </w:pPr>
      <w:r>
        <w:rPr>
          <w:sz w:val="16"/>
          <w:szCs w:val="16"/>
        </w:rPr>
        <w:t>734-422-6230     Fax 734-422-8116</w:t>
      </w:r>
    </w:p>
    <w:p w14:paraId="697CB006" w14:textId="77777777" w:rsidR="00EE6A4C" w:rsidRDefault="00EE6A4C" w:rsidP="00EE6A4C">
      <w:pPr>
        <w:pStyle w:val="Default"/>
        <w:jc w:val="center"/>
        <w:rPr>
          <w:sz w:val="16"/>
          <w:szCs w:val="16"/>
        </w:rPr>
      </w:pPr>
    </w:p>
    <w:p w14:paraId="7721A86E" w14:textId="0B0D92BA" w:rsidR="00940A00" w:rsidRPr="00510265" w:rsidRDefault="00510265" w:rsidP="00510265">
      <w:pPr>
        <w:jc w:val="center"/>
        <w:rPr>
          <w:rFonts w:ascii="Times New Roman" w:hAnsi="Times New Roman" w:cs="Times New Roman"/>
          <w:b/>
          <w:bCs/>
          <w:i/>
          <w:iCs/>
        </w:rPr>
      </w:pPr>
      <w:hyperlink r:id="rId10" w:history="1">
        <w:r w:rsidR="00EE6A4C" w:rsidRPr="003711B1">
          <w:rPr>
            <w:rStyle w:val="Hyperlink"/>
            <w:rFonts w:ascii="Times New Roman" w:hAnsi="Times New Roman" w:cs="Times New Roman"/>
            <w:b/>
            <w:bCs/>
            <w:i/>
            <w:iCs/>
            <w:color w:val="auto"/>
            <w:u w:val="none"/>
          </w:rPr>
          <w:t>www.miLIFESPAN.org</w:t>
        </w:r>
      </w:hyperlink>
      <w:bookmarkStart w:id="0" w:name="_GoBack"/>
      <w:bookmarkEnd w:id="0"/>
    </w:p>
    <w:sectPr w:rsidR="00940A00" w:rsidRPr="00510265" w:rsidSect="0084128A">
      <w:type w:val="continuous"/>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63BBE"/>
    <w:multiLevelType w:val="hybridMultilevel"/>
    <w:tmpl w:val="2C02AB4A"/>
    <w:lvl w:ilvl="0" w:tplc="0409000F">
      <w:start w:val="1"/>
      <w:numFmt w:val="decimal"/>
      <w:lvlText w:val="%1."/>
      <w:lvlJc w:val="left"/>
      <w:pPr>
        <w:ind w:left="5451" w:hanging="360"/>
      </w:pPr>
    </w:lvl>
    <w:lvl w:ilvl="1" w:tplc="04090019" w:tentative="1">
      <w:start w:val="1"/>
      <w:numFmt w:val="lowerLetter"/>
      <w:lvlText w:val="%2."/>
      <w:lvlJc w:val="left"/>
      <w:pPr>
        <w:ind w:left="6171" w:hanging="360"/>
      </w:pPr>
    </w:lvl>
    <w:lvl w:ilvl="2" w:tplc="0409001B" w:tentative="1">
      <w:start w:val="1"/>
      <w:numFmt w:val="lowerRoman"/>
      <w:lvlText w:val="%3."/>
      <w:lvlJc w:val="right"/>
      <w:pPr>
        <w:ind w:left="6891" w:hanging="180"/>
      </w:pPr>
    </w:lvl>
    <w:lvl w:ilvl="3" w:tplc="0409000F" w:tentative="1">
      <w:start w:val="1"/>
      <w:numFmt w:val="decimal"/>
      <w:lvlText w:val="%4."/>
      <w:lvlJc w:val="left"/>
      <w:pPr>
        <w:ind w:left="7611" w:hanging="360"/>
      </w:pPr>
    </w:lvl>
    <w:lvl w:ilvl="4" w:tplc="04090019" w:tentative="1">
      <w:start w:val="1"/>
      <w:numFmt w:val="lowerLetter"/>
      <w:lvlText w:val="%5."/>
      <w:lvlJc w:val="left"/>
      <w:pPr>
        <w:ind w:left="8331" w:hanging="360"/>
      </w:pPr>
    </w:lvl>
    <w:lvl w:ilvl="5" w:tplc="0409001B" w:tentative="1">
      <w:start w:val="1"/>
      <w:numFmt w:val="lowerRoman"/>
      <w:lvlText w:val="%6."/>
      <w:lvlJc w:val="right"/>
      <w:pPr>
        <w:ind w:left="9051" w:hanging="180"/>
      </w:pPr>
    </w:lvl>
    <w:lvl w:ilvl="6" w:tplc="0409000F" w:tentative="1">
      <w:start w:val="1"/>
      <w:numFmt w:val="decimal"/>
      <w:lvlText w:val="%7."/>
      <w:lvlJc w:val="left"/>
      <w:pPr>
        <w:ind w:left="9771" w:hanging="360"/>
      </w:pPr>
    </w:lvl>
    <w:lvl w:ilvl="7" w:tplc="04090019" w:tentative="1">
      <w:start w:val="1"/>
      <w:numFmt w:val="lowerLetter"/>
      <w:lvlText w:val="%8."/>
      <w:lvlJc w:val="left"/>
      <w:pPr>
        <w:ind w:left="10491" w:hanging="360"/>
      </w:pPr>
    </w:lvl>
    <w:lvl w:ilvl="8" w:tplc="0409001B" w:tentative="1">
      <w:start w:val="1"/>
      <w:numFmt w:val="lowerRoman"/>
      <w:lvlText w:val="%9."/>
      <w:lvlJc w:val="right"/>
      <w:pPr>
        <w:ind w:left="11211" w:hanging="180"/>
      </w:pPr>
    </w:lvl>
  </w:abstractNum>
  <w:abstractNum w:abstractNumId="2">
    <w:nsid w:val="232327BE"/>
    <w:multiLevelType w:val="hybridMultilevel"/>
    <w:tmpl w:val="CE40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30C78"/>
    <w:multiLevelType w:val="hybridMultilevel"/>
    <w:tmpl w:val="2592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3A2B3A"/>
    <w:multiLevelType w:val="multilevel"/>
    <w:tmpl w:val="1184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157798"/>
    <w:multiLevelType w:val="multilevel"/>
    <w:tmpl w:val="84CA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014CA"/>
    <w:rsid w:val="000034F2"/>
    <w:rsid w:val="00006AA4"/>
    <w:rsid w:val="000268FD"/>
    <w:rsid w:val="00037636"/>
    <w:rsid w:val="00043043"/>
    <w:rsid w:val="0004731C"/>
    <w:rsid w:val="000504E8"/>
    <w:rsid w:val="00052A45"/>
    <w:rsid w:val="00064DC4"/>
    <w:rsid w:val="00065B61"/>
    <w:rsid w:val="000727F0"/>
    <w:rsid w:val="00075040"/>
    <w:rsid w:val="000757BC"/>
    <w:rsid w:val="00091C6F"/>
    <w:rsid w:val="0009306A"/>
    <w:rsid w:val="00094CFC"/>
    <w:rsid w:val="000977FC"/>
    <w:rsid w:val="000B094F"/>
    <w:rsid w:val="000B6021"/>
    <w:rsid w:val="000D1638"/>
    <w:rsid w:val="000D2554"/>
    <w:rsid w:val="000D74C6"/>
    <w:rsid w:val="000F3E9E"/>
    <w:rsid w:val="000F642A"/>
    <w:rsid w:val="00100715"/>
    <w:rsid w:val="00102011"/>
    <w:rsid w:val="00112A64"/>
    <w:rsid w:val="00115DBC"/>
    <w:rsid w:val="0011655A"/>
    <w:rsid w:val="001230BA"/>
    <w:rsid w:val="001300E6"/>
    <w:rsid w:val="00130B96"/>
    <w:rsid w:val="00131B53"/>
    <w:rsid w:val="001406AE"/>
    <w:rsid w:val="00141767"/>
    <w:rsid w:val="00146311"/>
    <w:rsid w:val="0014794D"/>
    <w:rsid w:val="00147D93"/>
    <w:rsid w:val="00152EDC"/>
    <w:rsid w:val="001614AE"/>
    <w:rsid w:val="001762EB"/>
    <w:rsid w:val="00181939"/>
    <w:rsid w:val="001829A3"/>
    <w:rsid w:val="00183D23"/>
    <w:rsid w:val="00184C18"/>
    <w:rsid w:val="00185A94"/>
    <w:rsid w:val="001A045B"/>
    <w:rsid w:val="001B3B26"/>
    <w:rsid w:val="001B569B"/>
    <w:rsid w:val="001B79CD"/>
    <w:rsid w:val="001C02A8"/>
    <w:rsid w:val="001C3C37"/>
    <w:rsid w:val="001C5FF3"/>
    <w:rsid w:val="001D7BB0"/>
    <w:rsid w:val="001E0CA5"/>
    <w:rsid w:val="001F072B"/>
    <w:rsid w:val="001F15EE"/>
    <w:rsid w:val="001F66D3"/>
    <w:rsid w:val="001F771D"/>
    <w:rsid w:val="00215BF6"/>
    <w:rsid w:val="0022773E"/>
    <w:rsid w:val="00230606"/>
    <w:rsid w:val="002375CA"/>
    <w:rsid w:val="002522FB"/>
    <w:rsid w:val="00260A26"/>
    <w:rsid w:val="00272AFE"/>
    <w:rsid w:val="00273CBF"/>
    <w:rsid w:val="00277C36"/>
    <w:rsid w:val="0028364E"/>
    <w:rsid w:val="00291FA5"/>
    <w:rsid w:val="002B0845"/>
    <w:rsid w:val="002B7D25"/>
    <w:rsid w:val="002B7D47"/>
    <w:rsid w:val="002C0418"/>
    <w:rsid w:val="002D0F43"/>
    <w:rsid w:val="002D3FF0"/>
    <w:rsid w:val="002E055F"/>
    <w:rsid w:val="002E7A76"/>
    <w:rsid w:val="00302F0A"/>
    <w:rsid w:val="00314E91"/>
    <w:rsid w:val="00324FE2"/>
    <w:rsid w:val="00327AC2"/>
    <w:rsid w:val="00332576"/>
    <w:rsid w:val="003326B4"/>
    <w:rsid w:val="00333809"/>
    <w:rsid w:val="003347E8"/>
    <w:rsid w:val="0034131B"/>
    <w:rsid w:val="003468B4"/>
    <w:rsid w:val="00353A56"/>
    <w:rsid w:val="00354686"/>
    <w:rsid w:val="00354735"/>
    <w:rsid w:val="00360D1D"/>
    <w:rsid w:val="003711B1"/>
    <w:rsid w:val="00372015"/>
    <w:rsid w:val="00374173"/>
    <w:rsid w:val="00387284"/>
    <w:rsid w:val="003A4FAD"/>
    <w:rsid w:val="003A56EF"/>
    <w:rsid w:val="003B7415"/>
    <w:rsid w:val="003C4912"/>
    <w:rsid w:val="003C6AB1"/>
    <w:rsid w:val="003C7A7C"/>
    <w:rsid w:val="003D0CCC"/>
    <w:rsid w:val="003D15BB"/>
    <w:rsid w:val="003D40DE"/>
    <w:rsid w:val="003D4612"/>
    <w:rsid w:val="003D614E"/>
    <w:rsid w:val="003D6325"/>
    <w:rsid w:val="003E1AE3"/>
    <w:rsid w:val="003E43FA"/>
    <w:rsid w:val="003E66F6"/>
    <w:rsid w:val="003F0733"/>
    <w:rsid w:val="0040604F"/>
    <w:rsid w:val="00426695"/>
    <w:rsid w:val="00440F71"/>
    <w:rsid w:val="00443308"/>
    <w:rsid w:val="00445230"/>
    <w:rsid w:val="0044543A"/>
    <w:rsid w:val="00446261"/>
    <w:rsid w:val="0045140E"/>
    <w:rsid w:val="00451509"/>
    <w:rsid w:val="004561E3"/>
    <w:rsid w:val="004579C8"/>
    <w:rsid w:val="00460790"/>
    <w:rsid w:val="00472B6B"/>
    <w:rsid w:val="00474756"/>
    <w:rsid w:val="00480262"/>
    <w:rsid w:val="00480FD9"/>
    <w:rsid w:val="00484ACD"/>
    <w:rsid w:val="00491C27"/>
    <w:rsid w:val="00492420"/>
    <w:rsid w:val="00494E59"/>
    <w:rsid w:val="004A4476"/>
    <w:rsid w:val="004A7E37"/>
    <w:rsid w:val="004B4833"/>
    <w:rsid w:val="004B54A6"/>
    <w:rsid w:val="004B5BBE"/>
    <w:rsid w:val="004B771E"/>
    <w:rsid w:val="004C071B"/>
    <w:rsid w:val="004C3B56"/>
    <w:rsid w:val="004C42E5"/>
    <w:rsid w:val="004C4F93"/>
    <w:rsid w:val="004D002B"/>
    <w:rsid w:val="004D52D6"/>
    <w:rsid w:val="004D776F"/>
    <w:rsid w:val="004E1997"/>
    <w:rsid w:val="004E28DC"/>
    <w:rsid w:val="004E5F52"/>
    <w:rsid w:val="004F0BCE"/>
    <w:rsid w:val="004F4C8F"/>
    <w:rsid w:val="00501887"/>
    <w:rsid w:val="005051F6"/>
    <w:rsid w:val="005054B3"/>
    <w:rsid w:val="00507B7E"/>
    <w:rsid w:val="00510265"/>
    <w:rsid w:val="00515607"/>
    <w:rsid w:val="0052396D"/>
    <w:rsid w:val="005252C9"/>
    <w:rsid w:val="00526042"/>
    <w:rsid w:val="005277FD"/>
    <w:rsid w:val="00537017"/>
    <w:rsid w:val="00541AEB"/>
    <w:rsid w:val="00543B15"/>
    <w:rsid w:val="005457BA"/>
    <w:rsid w:val="00550C08"/>
    <w:rsid w:val="00553D0F"/>
    <w:rsid w:val="005654CF"/>
    <w:rsid w:val="0057026D"/>
    <w:rsid w:val="005726C4"/>
    <w:rsid w:val="0058397C"/>
    <w:rsid w:val="005866A8"/>
    <w:rsid w:val="00593E02"/>
    <w:rsid w:val="00595D2E"/>
    <w:rsid w:val="005976C8"/>
    <w:rsid w:val="005A0936"/>
    <w:rsid w:val="005A1A7E"/>
    <w:rsid w:val="005B2A48"/>
    <w:rsid w:val="005B5DFE"/>
    <w:rsid w:val="005C61EF"/>
    <w:rsid w:val="005C6AAC"/>
    <w:rsid w:val="005D2CC4"/>
    <w:rsid w:val="005D4B18"/>
    <w:rsid w:val="005D651E"/>
    <w:rsid w:val="005F62CA"/>
    <w:rsid w:val="00604457"/>
    <w:rsid w:val="00605F47"/>
    <w:rsid w:val="00611FAE"/>
    <w:rsid w:val="00614516"/>
    <w:rsid w:val="00614FCE"/>
    <w:rsid w:val="006205C2"/>
    <w:rsid w:val="00621C46"/>
    <w:rsid w:val="00623BE7"/>
    <w:rsid w:val="006305C8"/>
    <w:rsid w:val="006335D3"/>
    <w:rsid w:val="00645CFD"/>
    <w:rsid w:val="0064700B"/>
    <w:rsid w:val="006529E6"/>
    <w:rsid w:val="006554C3"/>
    <w:rsid w:val="00660740"/>
    <w:rsid w:val="0066500A"/>
    <w:rsid w:val="0067123F"/>
    <w:rsid w:val="00673A75"/>
    <w:rsid w:val="00680E71"/>
    <w:rsid w:val="006836B8"/>
    <w:rsid w:val="00691CF9"/>
    <w:rsid w:val="00695406"/>
    <w:rsid w:val="0069552D"/>
    <w:rsid w:val="00697575"/>
    <w:rsid w:val="006A2A34"/>
    <w:rsid w:val="006A7132"/>
    <w:rsid w:val="006B2F02"/>
    <w:rsid w:val="006B33B9"/>
    <w:rsid w:val="006D146B"/>
    <w:rsid w:val="006D18D8"/>
    <w:rsid w:val="006D2FFD"/>
    <w:rsid w:val="006F07BE"/>
    <w:rsid w:val="006F459B"/>
    <w:rsid w:val="006F5269"/>
    <w:rsid w:val="0070162E"/>
    <w:rsid w:val="0070376C"/>
    <w:rsid w:val="00713417"/>
    <w:rsid w:val="00717B9D"/>
    <w:rsid w:val="00720E75"/>
    <w:rsid w:val="00721D38"/>
    <w:rsid w:val="00721FBF"/>
    <w:rsid w:val="0072274A"/>
    <w:rsid w:val="007308D2"/>
    <w:rsid w:val="00732D9D"/>
    <w:rsid w:val="00733A05"/>
    <w:rsid w:val="00735230"/>
    <w:rsid w:val="007367AE"/>
    <w:rsid w:val="00737B81"/>
    <w:rsid w:val="0074002F"/>
    <w:rsid w:val="00743EB0"/>
    <w:rsid w:val="007446FF"/>
    <w:rsid w:val="0074679E"/>
    <w:rsid w:val="00751FB1"/>
    <w:rsid w:val="00754C8E"/>
    <w:rsid w:val="00757EF8"/>
    <w:rsid w:val="00760818"/>
    <w:rsid w:val="00763315"/>
    <w:rsid w:val="00763521"/>
    <w:rsid w:val="00764643"/>
    <w:rsid w:val="007714DF"/>
    <w:rsid w:val="0077325E"/>
    <w:rsid w:val="00782823"/>
    <w:rsid w:val="00782F7D"/>
    <w:rsid w:val="00796DD9"/>
    <w:rsid w:val="007A4C35"/>
    <w:rsid w:val="007A4F03"/>
    <w:rsid w:val="007B06D8"/>
    <w:rsid w:val="007B19BB"/>
    <w:rsid w:val="007B507F"/>
    <w:rsid w:val="007B6BA9"/>
    <w:rsid w:val="007C0236"/>
    <w:rsid w:val="007C5CED"/>
    <w:rsid w:val="007C6E6B"/>
    <w:rsid w:val="007D4966"/>
    <w:rsid w:val="007E17F5"/>
    <w:rsid w:val="007E7253"/>
    <w:rsid w:val="007F42DD"/>
    <w:rsid w:val="008147B4"/>
    <w:rsid w:val="00814EF1"/>
    <w:rsid w:val="0081630A"/>
    <w:rsid w:val="0082040C"/>
    <w:rsid w:val="00824A97"/>
    <w:rsid w:val="0084128A"/>
    <w:rsid w:val="00841C51"/>
    <w:rsid w:val="008462C2"/>
    <w:rsid w:val="00847C5B"/>
    <w:rsid w:val="008614D0"/>
    <w:rsid w:val="008621DF"/>
    <w:rsid w:val="0086264A"/>
    <w:rsid w:val="0086449C"/>
    <w:rsid w:val="0086533C"/>
    <w:rsid w:val="00865F3A"/>
    <w:rsid w:val="0087192A"/>
    <w:rsid w:val="008802C2"/>
    <w:rsid w:val="0089172C"/>
    <w:rsid w:val="00897EC1"/>
    <w:rsid w:val="008A0286"/>
    <w:rsid w:val="008A3C31"/>
    <w:rsid w:val="008C4DD5"/>
    <w:rsid w:val="008D0872"/>
    <w:rsid w:val="008D3962"/>
    <w:rsid w:val="008D59CA"/>
    <w:rsid w:val="008E10C6"/>
    <w:rsid w:val="008E16A6"/>
    <w:rsid w:val="008E4247"/>
    <w:rsid w:val="008E5B05"/>
    <w:rsid w:val="00904226"/>
    <w:rsid w:val="00906071"/>
    <w:rsid w:val="00906165"/>
    <w:rsid w:val="00911870"/>
    <w:rsid w:val="0091795E"/>
    <w:rsid w:val="00921883"/>
    <w:rsid w:val="00940A00"/>
    <w:rsid w:val="00942EAE"/>
    <w:rsid w:val="00946152"/>
    <w:rsid w:val="009510E9"/>
    <w:rsid w:val="00951484"/>
    <w:rsid w:val="00953528"/>
    <w:rsid w:val="0095427C"/>
    <w:rsid w:val="009553D5"/>
    <w:rsid w:val="00962551"/>
    <w:rsid w:val="0097069D"/>
    <w:rsid w:val="0097116F"/>
    <w:rsid w:val="0097543D"/>
    <w:rsid w:val="009813B7"/>
    <w:rsid w:val="00982105"/>
    <w:rsid w:val="009827CD"/>
    <w:rsid w:val="00984B89"/>
    <w:rsid w:val="009906C9"/>
    <w:rsid w:val="00991D90"/>
    <w:rsid w:val="009926CF"/>
    <w:rsid w:val="00995B44"/>
    <w:rsid w:val="009A2180"/>
    <w:rsid w:val="009A6116"/>
    <w:rsid w:val="009B1211"/>
    <w:rsid w:val="009B67A8"/>
    <w:rsid w:val="009B6FD8"/>
    <w:rsid w:val="009B716C"/>
    <w:rsid w:val="009C16C6"/>
    <w:rsid w:val="009C2651"/>
    <w:rsid w:val="009C2DD2"/>
    <w:rsid w:val="009C5E0F"/>
    <w:rsid w:val="009D5020"/>
    <w:rsid w:val="009D6154"/>
    <w:rsid w:val="009D6EF9"/>
    <w:rsid w:val="009D7412"/>
    <w:rsid w:val="009E124A"/>
    <w:rsid w:val="009E286E"/>
    <w:rsid w:val="009E7657"/>
    <w:rsid w:val="009F5D86"/>
    <w:rsid w:val="009F7077"/>
    <w:rsid w:val="00A064F4"/>
    <w:rsid w:val="00A14B51"/>
    <w:rsid w:val="00A264E5"/>
    <w:rsid w:val="00A3343A"/>
    <w:rsid w:val="00A44568"/>
    <w:rsid w:val="00A4652C"/>
    <w:rsid w:val="00A548F9"/>
    <w:rsid w:val="00A56428"/>
    <w:rsid w:val="00A84F73"/>
    <w:rsid w:val="00A855BA"/>
    <w:rsid w:val="00A85E0F"/>
    <w:rsid w:val="00AA266E"/>
    <w:rsid w:val="00AA7D6D"/>
    <w:rsid w:val="00AB0C8A"/>
    <w:rsid w:val="00AB2876"/>
    <w:rsid w:val="00AB7DDA"/>
    <w:rsid w:val="00AC7425"/>
    <w:rsid w:val="00AD0F52"/>
    <w:rsid w:val="00AE22AC"/>
    <w:rsid w:val="00AE2A48"/>
    <w:rsid w:val="00AE763E"/>
    <w:rsid w:val="00AF4ADD"/>
    <w:rsid w:val="00AF5B39"/>
    <w:rsid w:val="00B007B9"/>
    <w:rsid w:val="00B03022"/>
    <w:rsid w:val="00B104B8"/>
    <w:rsid w:val="00B12467"/>
    <w:rsid w:val="00B15FA0"/>
    <w:rsid w:val="00B15FC0"/>
    <w:rsid w:val="00B35B29"/>
    <w:rsid w:val="00B474AA"/>
    <w:rsid w:val="00B47FB5"/>
    <w:rsid w:val="00B70EA0"/>
    <w:rsid w:val="00B71CF6"/>
    <w:rsid w:val="00B75301"/>
    <w:rsid w:val="00B77A91"/>
    <w:rsid w:val="00B945F6"/>
    <w:rsid w:val="00BA039B"/>
    <w:rsid w:val="00BA12A3"/>
    <w:rsid w:val="00BA2368"/>
    <w:rsid w:val="00BA2388"/>
    <w:rsid w:val="00BA2950"/>
    <w:rsid w:val="00BA7B6B"/>
    <w:rsid w:val="00BB4C4C"/>
    <w:rsid w:val="00BB50FD"/>
    <w:rsid w:val="00BC09FD"/>
    <w:rsid w:val="00BC2143"/>
    <w:rsid w:val="00BD28C9"/>
    <w:rsid w:val="00BD2B6B"/>
    <w:rsid w:val="00BD6670"/>
    <w:rsid w:val="00BE0C41"/>
    <w:rsid w:val="00BE2018"/>
    <w:rsid w:val="00BF4151"/>
    <w:rsid w:val="00BF495D"/>
    <w:rsid w:val="00BF6136"/>
    <w:rsid w:val="00C01166"/>
    <w:rsid w:val="00C0427B"/>
    <w:rsid w:val="00C04911"/>
    <w:rsid w:val="00C14E40"/>
    <w:rsid w:val="00C17A29"/>
    <w:rsid w:val="00C2244D"/>
    <w:rsid w:val="00C277F1"/>
    <w:rsid w:val="00C31186"/>
    <w:rsid w:val="00C364A6"/>
    <w:rsid w:val="00C36997"/>
    <w:rsid w:val="00C37A63"/>
    <w:rsid w:val="00C4617D"/>
    <w:rsid w:val="00C511DD"/>
    <w:rsid w:val="00C52818"/>
    <w:rsid w:val="00C553F6"/>
    <w:rsid w:val="00C61B41"/>
    <w:rsid w:val="00C620B0"/>
    <w:rsid w:val="00C70388"/>
    <w:rsid w:val="00C80185"/>
    <w:rsid w:val="00C8422D"/>
    <w:rsid w:val="00C872F9"/>
    <w:rsid w:val="00C92620"/>
    <w:rsid w:val="00C94DC7"/>
    <w:rsid w:val="00C96696"/>
    <w:rsid w:val="00CA03EC"/>
    <w:rsid w:val="00CA1960"/>
    <w:rsid w:val="00CA3ED1"/>
    <w:rsid w:val="00CA5E21"/>
    <w:rsid w:val="00CB5C46"/>
    <w:rsid w:val="00CD233D"/>
    <w:rsid w:val="00CD6616"/>
    <w:rsid w:val="00CE0078"/>
    <w:rsid w:val="00CE1411"/>
    <w:rsid w:val="00CE71DE"/>
    <w:rsid w:val="00CF618A"/>
    <w:rsid w:val="00D0154C"/>
    <w:rsid w:val="00D03CD6"/>
    <w:rsid w:val="00D0438C"/>
    <w:rsid w:val="00D058BB"/>
    <w:rsid w:val="00D2277F"/>
    <w:rsid w:val="00D256A8"/>
    <w:rsid w:val="00D322A4"/>
    <w:rsid w:val="00D3309B"/>
    <w:rsid w:val="00D33AC5"/>
    <w:rsid w:val="00D3572B"/>
    <w:rsid w:val="00D3749C"/>
    <w:rsid w:val="00D41CE2"/>
    <w:rsid w:val="00D4586E"/>
    <w:rsid w:val="00D511AB"/>
    <w:rsid w:val="00D53173"/>
    <w:rsid w:val="00D60DD1"/>
    <w:rsid w:val="00D62E78"/>
    <w:rsid w:val="00D70515"/>
    <w:rsid w:val="00D82C8A"/>
    <w:rsid w:val="00D82E16"/>
    <w:rsid w:val="00D90D8C"/>
    <w:rsid w:val="00DB29B1"/>
    <w:rsid w:val="00DB69F8"/>
    <w:rsid w:val="00DB7D9B"/>
    <w:rsid w:val="00DC12E0"/>
    <w:rsid w:val="00DC43CA"/>
    <w:rsid w:val="00DC7103"/>
    <w:rsid w:val="00DC7268"/>
    <w:rsid w:val="00DD300D"/>
    <w:rsid w:val="00DD46B5"/>
    <w:rsid w:val="00DD47B3"/>
    <w:rsid w:val="00DE6C8C"/>
    <w:rsid w:val="00DE7F93"/>
    <w:rsid w:val="00DF17A4"/>
    <w:rsid w:val="00DF1C2D"/>
    <w:rsid w:val="00E02E42"/>
    <w:rsid w:val="00E11729"/>
    <w:rsid w:val="00E17C9C"/>
    <w:rsid w:val="00E2025E"/>
    <w:rsid w:val="00E26334"/>
    <w:rsid w:val="00E34931"/>
    <w:rsid w:val="00E35B05"/>
    <w:rsid w:val="00E41E46"/>
    <w:rsid w:val="00E55C42"/>
    <w:rsid w:val="00E56700"/>
    <w:rsid w:val="00E61FE4"/>
    <w:rsid w:val="00E65C39"/>
    <w:rsid w:val="00E72770"/>
    <w:rsid w:val="00E842CE"/>
    <w:rsid w:val="00E93518"/>
    <w:rsid w:val="00E95DAB"/>
    <w:rsid w:val="00EA15F4"/>
    <w:rsid w:val="00EA612E"/>
    <w:rsid w:val="00EB3326"/>
    <w:rsid w:val="00EB35B8"/>
    <w:rsid w:val="00EB494A"/>
    <w:rsid w:val="00EC09FD"/>
    <w:rsid w:val="00EC5004"/>
    <w:rsid w:val="00ED0048"/>
    <w:rsid w:val="00ED1260"/>
    <w:rsid w:val="00ED5AA7"/>
    <w:rsid w:val="00ED7F45"/>
    <w:rsid w:val="00EE6A4C"/>
    <w:rsid w:val="00EE6EED"/>
    <w:rsid w:val="00EE7273"/>
    <w:rsid w:val="00EF581B"/>
    <w:rsid w:val="00F06719"/>
    <w:rsid w:val="00F076C2"/>
    <w:rsid w:val="00F11DEA"/>
    <w:rsid w:val="00F12B25"/>
    <w:rsid w:val="00F165A2"/>
    <w:rsid w:val="00F255FE"/>
    <w:rsid w:val="00F37967"/>
    <w:rsid w:val="00F427C2"/>
    <w:rsid w:val="00F447C0"/>
    <w:rsid w:val="00F45D25"/>
    <w:rsid w:val="00F45DBD"/>
    <w:rsid w:val="00F470E8"/>
    <w:rsid w:val="00F50762"/>
    <w:rsid w:val="00F63B3B"/>
    <w:rsid w:val="00F721FF"/>
    <w:rsid w:val="00F80AEA"/>
    <w:rsid w:val="00F8218A"/>
    <w:rsid w:val="00F858FC"/>
    <w:rsid w:val="00F85EFF"/>
    <w:rsid w:val="00F93351"/>
    <w:rsid w:val="00F93FDE"/>
    <w:rsid w:val="00F9784F"/>
    <w:rsid w:val="00FA1ED2"/>
    <w:rsid w:val="00FA36D9"/>
    <w:rsid w:val="00FA414F"/>
    <w:rsid w:val="00FA5C0A"/>
    <w:rsid w:val="00FA6E6A"/>
    <w:rsid w:val="00FA7ADD"/>
    <w:rsid w:val="00FB12D1"/>
    <w:rsid w:val="00FC16D6"/>
    <w:rsid w:val="00FC1850"/>
    <w:rsid w:val="00FC3164"/>
    <w:rsid w:val="00FC3644"/>
    <w:rsid w:val="00FC3ED3"/>
    <w:rsid w:val="00FE5480"/>
    <w:rsid w:val="00FE59E6"/>
    <w:rsid w:val="00FF03C4"/>
    <w:rsid w:val="00FF17B6"/>
    <w:rsid w:val="00FF3228"/>
    <w:rsid w:val="00FF511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B4BB"/>
  <w15:chartTrackingRefBased/>
  <w15:docId w15:val="{3E9D7BB3-CAAC-4730-85AD-56851240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ListParagraph">
    <w:name w:val="List Paragraph"/>
    <w:basedOn w:val="Normal"/>
    <w:uiPriority w:val="34"/>
    <w:qFormat/>
    <w:rsid w:val="0064700B"/>
    <w:pPr>
      <w:ind w:left="720"/>
      <w:contextualSpacing/>
    </w:pPr>
  </w:style>
  <w:style w:type="paragraph" w:styleId="Revision">
    <w:name w:val="Revision"/>
    <w:hidden/>
    <w:uiPriority w:val="99"/>
    <w:semiHidden/>
    <w:rsid w:val="00E2025E"/>
    <w:pPr>
      <w:spacing w:after="0" w:line="240" w:lineRule="auto"/>
    </w:pPr>
  </w:style>
  <w:style w:type="character" w:styleId="Strong">
    <w:name w:val="Strong"/>
    <w:uiPriority w:val="22"/>
    <w:qFormat/>
    <w:rsid w:val="00951484"/>
    <w:rPr>
      <w:b/>
      <w:bCs/>
    </w:rPr>
  </w:style>
  <w:style w:type="character" w:styleId="Emphasis">
    <w:name w:val="Emphasis"/>
    <w:basedOn w:val="DefaultParagraphFont"/>
    <w:uiPriority w:val="20"/>
    <w:qFormat/>
    <w:rsid w:val="007B19BB"/>
    <w:rPr>
      <w:i/>
      <w:iCs/>
    </w:rPr>
  </w:style>
  <w:style w:type="character" w:customStyle="1" w:styleId="oneclick-link">
    <w:name w:val="oneclick-link"/>
    <w:basedOn w:val="DefaultParagraphFont"/>
    <w:rsid w:val="00F076C2"/>
  </w:style>
  <w:style w:type="paragraph" w:styleId="NoSpacing">
    <w:name w:val="No Spacing"/>
    <w:uiPriority w:val="1"/>
    <w:qFormat/>
    <w:rsid w:val="00E93518"/>
    <w:pPr>
      <w:spacing w:after="0" w:line="240" w:lineRule="auto"/>
    </w:pPr>
  </w:style>
  <w:style w:type="paragraph" w:customStyle="1" w:styleId="auto-style5">
    <w:name w:val="auto-style5"/>
    <w:basedOn w:val="Normal"/>
    <w:rsid w:val="009C5E0F"/>
    <w:pPr>
      <w:spacing w:before="100" w:beforeAutospacing="1" w:after="285" w:line="240" w:lineRule="auto"/>
      <w:jc w:val="center"/>
    </w:pPr>
    <w:rPr>
      <w:rFonts w:ascii="Verdana" w:eastAsia="Times New Roman" w:hAnsi="Verdana" w:cs="Times New Roman"/>
      <w:b/>
      <w:bCs/>
      <w:color w:val="333333"/>
      <w:sz w:val="23"/>
      <w:szCs w:val="23"/>
      <w:lang w:bidi="ta-IN"/>
    </w:rPr>
  </w:style>
  <w:style w:type="paragraph" w:styleId="NormalWeb">
    <w:name w:val="Normal (Web)"/>
    <w:basedOn w:val="Normal"/>
    <w:uiPriority w:val="99"/>
    <w:unhideWhenUsed/>
    <w:rsid w:val="00BA23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7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DDA"/>
    <w:rPr>
      <w:rFonts w:ascii="Segoe UI" w:hAnsi="Segoe UI" w:cs="Segoe UI"/>
      <w:sz w:val="18"/>
      <w:szCs w:val="18"/>
    </w:rPr>
  </w:style>
  <w:style w:type="paragraph" w:customStyle="1" w:styleId="auto-style8">
    <w:name w:val="auto-style8"/>
    <w:basedOn w:val="Normal"/>
    <w:rsid w:val="00BA03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711B1"/>
    <w:rPr>
      <w:color w:val="605E5C"/>
      <w:shd w:val="clear" w:color="auto" w:fill="E1DFDD"/>
    </w:rPr>
  </w:style>
  <w:style w:type="character" w:styleId="FollowedHyperlink">
    <w:name w:val="FollowedHyperlink"/>
    <w:basedOn w:val="DefaultParagraphFont"/>
    <w:uiPriority w:val="99"/>
    <w:semiHidden/>
    <w:unhideWhenUsed/>
    <w:rsid w:val="00C37A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1205">
      <w:bodyDiv w:val="1"/>
      <w:marLeft w:val="0"/>
      <w:marRight w:val="0"/>
      <w:marTop w:val="0"/>
      <w:marBottom w:val="0"/>
      <w:divBdr>
        <w:top w:val="none" w:sz="0" w:space="0" w:color="auto"/>
        <w:left w:val="none" w:sz="0" w:space="0" w:color="auto"/>
        <w:bottom w:val="none" w:sz="0" w:space="0" w:color="auto"/>
        <w:right w:val="none" w:sz="0" w:space="0" w:color="auto"/>
      </w:divBdr>
      <w:divsChild>
        <w:div w:id="999306314">
          <w:marLeft w:val="0"/>
          <w:marRight w:val="0"/>
          <w:marTop w:val="0"/>
          <w:marBottom w:val="0"/>
          <w:divBdr>
            <w:top w:val="none" w:sz="0" w:space="0" w:color="auto"/>
            <w:left w:val="none" w:sz="0" w:space="0" w:color="auto"/>
            <w:bottom w:val="none" w:sz="0" w:space="0" w:color="auto"/>
            <w:right w:val="none" w:sz="0" w:space="0" w:color="auto"/>
          </w:divBdr>
          <w:divsChild>
            <w:div w:id="735202644">
              <w:marLeft w:val="0"/>
              <w:marRight w:val="0"/>
              <w:marTop w:val="0"/>
              <w:marBottom w:val="0"/>
              <w:divBdr>
                <w:top w:val="none" w:sz="0" w:space="0" w:color="auto"/>
                <w:left w:val="none" w:sz="0" w:space="0" w:color="auto"/>
                <w:bottom w:val="none" w:sz="0" w:space="0" w:color="auto"/>
                <w:right w:val="none" w:sz="0" w:space="0" w:color="auto"/>
              </w:divBdr>
              <w:divsChild>
                <w:div w:id="621618533">
                  <w:marLeft w:val="0"/>
                  <w:marRight w:val="0"/>
                  <w:marTop w:val="0"/>
                  <w:marBottom w:val="0"/>
                  <w:divBdr>
                    <w:top w:val="none" w:sz="0" w:space="0" w:color="auto"/>
                    <w:left w:val="none" w:sz="0" w:space="0" w:color="auto"/>
                    <w:bottom w:val="none" w:sz="0" w:space="0" w:color="auto"/>
                    <w:right w:val="none" w:sz="0" w:space="0" w:color="auto"/>
                  </w:divBdr>
                  <w:divsChild>
                    <w:div w:id="1089038931">
                      <w:marLeft w:val="0"/>
                      <w:marRight w:val="0"/>
                      <w:marTop w:val="0"/>
                      <w:marBottom w:val="0"/>
                      <w:divBdr>
                        <w:top w:val="none" w:sz="0" w:space="0" w:color="auto"/>
                        <w:left w:val="none" w:sz="0" w:space="0" w:color="auto"/>
                        <w:bottom w:val="none" w:sz="0" w:space="0" w:color="auto"/>
                        <w:right w:val="none" w:sz="0" w:space="0" w:color="auto"/>
                      </w:divBdr>
                      <w:divsChild>
                        <w:div w:id="1166479286">
                          <w:marLeft w:val="0"/>
                          <w:marRight w:val="0"/>
                          <w:marTop w:val="0"/>
                          <w:marBottom w:val="0"/>
                          <w:divBdr>
                            <w:top w:val="none" w:sz="0" w:space="0" w:color="auto"/>
                            <w:left w:val="none" w:sz="0" w:space="0" w:color="auto"/>
                            <w:bottom w:val="none" w:sz="0" w:space="0" w:color="auto"/>
                            <w:right w:val="none" w:sz="0" w:space="0" w:color="auto"/>
                          </w:divBdr>
                          <w:divsChild>
                            <w:div w:id="1876309828">
                              <w:marLeft w:val="240"/>
                              <w:marRight w:val="240"/>
                              <w:marTop w:val="0"/>
                              <w:marBottom w:val="0"/>
                              <w:divBdr>
                                <w:top w:val="none" w:sz="0" w:space="0" w:color="auto"/>
                                <w:left w:val="none" w:sz="0" w:space="0" w:color="auto"/>
                                <w:bottom w:val="none" w:sz="0" w:space="0" w:color="auto"/>
                                <w:right w:val="none" w:sz="0" w:space="0" w:color="auto"/>
                              </w:divBdr>
                              <w:divsChild>
                                <w:div w:id="9761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39305">
      <w:bodyDiv w:val="1"/>
      <w:marLeft w:val="0"/>
      <w:marRight w:val="0"/>
      <w:marTop w:val="0"/>
      <w:marBottom w:val="0"/>
      <w:divBdr>
        <w:top w:val="none" w:sz="0" w:space="0" w:color="auto"/>
        <w:left w:val="none" w:sz="0" w:space="0" w:color="auto"/>
        <w:bottom w:val="none" w:sz="0" w:space="0" w:color="auto"/>
        <w:right w:val="none" w:sz="0" w:space="0" w:color="auto"/>
      </w:divBdr>
    </w:div>
    <w:div w:id="168954832">
      <w:bodyDiv w:val="1"/>
      <w:marLeft w:val="0"/>
      <w:marRight w:val="0"/>
      <w:marTop w:val="0"/>
      <w:marBottom w:val="0"/>
      <w:divBdr>
        <w:top w:val="none" w:sz="0" w:space="0" w:color="auto"/>
        <w:left w:val="none" w:sz="0" w:space="0" w:color="auto"/>
        <w:bottom w:val="none" w:sz="0" w:space="0" w:color="auto"/>
        <w:right w:val="none" w:sz="0" w:space="0" w:color="auto"/>
      </w:divBdr>
      <w:divsChild>
        <w:div w:id="19941825">
          <w:marLeft w:val="0"/>
          <w:marRight w:val="0"/>
          <w:marTop w:val="0"/>
          <w:marBottom w:val="0"/>
          <w:divBdr>
            <w:top w:val="none" w:sz="0" w:space="0" w:color="auto"/>
            <w:left w:val="none" w:sz="0" w:space="0" w:color="auto"/>
            <w:bottom w:val="none" w:sz="0" w:space="0" w:color="auto"/>
            <w:right w:val="none" w:sz="0" w:space="0" w:color="auto"/>
          </w:divBdr>
          <w:divsChild>
            <w:div w:id="1813868705">
              <w:marLeft w:val="0"/>
              <w:marRight w:val="0"/>
              <w:marTop w:val="0"/>
              <w:marBottom w:val="0"/>
              <w:divBdr>
                <w:top w:val="none" w:sz="0" w:space="0" w:color="auto"/>
                <w:left w:val="none" w:sz="0" w:space="0" w:color="auto"/>
                <w:bottom w:val="none" w:sz="0" w:space="0" w:color="auto"/>
                <w:right w:val="none" w:sz="0" w:space="0" w:color="auto"/>
              </w:divBdr>
              <w:divsChild>
                <w:div w:id="1605764796">
                  <w:marLeft w:val="0"/>
                  <w:marRight w:val="0"/>
                  <w:marTop w:val="0"/>
                  <w:marBottom w:val="0"/>
                  <w:divBdr>
                    <w:top w:val="none" w:sz="0" w:space="0" w:color="auto"/>
                    <w:left w:val="none" w:sz="0" w:space="0" w:color="auto"/>
                    <w:bottom w:val="none" w:sz="0" w:space="0" w:color="auto"/>
                    <w:right w:val="none" w:sz="0" w:space="0" w:color="auto"/>
                  </w:divBdr>
                  <w:divsChild>
                    <w:div w:id="499582712">
                      <w:marLeft w:val="-225"/>
                      <w:marRight w:val="-225"/>
                      <w:marTop w:val="0"/>
                      <w:marBottom w:val="0"/>
                      <w:divBdr>
                        <w:top w:val="none" w:sz="0" w:space="0" w:color="auto"/>
                        <w:left w:val="none" w:sz="0" w:space="0" w:color="auto"/>
                        <w:bottom w:val="none" w:sz="0" w:space="0" w:color="auto"/>
                        <w:right w:val="none" w:sz="0" w:space="0" w:color="auto"/>
                      </w:divBdr>
                      <w:divsChild>
                        <w:div w:id="719524145">
                          <w:marLeft w:val="0"/>
                          <w:marRight w:val="0"/>
                          <w:marTop w:val="0"/>
                          <w:marBottom w:val="0"/>
                          <w:divBdr>
                            <w:top w:val="none" w:sz="0" w:space="0" w:color="auto"/>
                            <w:left w:val="none" w:sz="0" w:space="0" w:color="auto"/>
                            <w:bottom w:val="none" w:sz="0" w:space="0" w:color="auto"/>
                            <w:right w:val="none" w:sz="0" w:space="0" w:color="auto"/>
                          </w:divBdr>
                          <w:divsChild>
                            <w:div w:id="1474636087">
                              <w:marLeft w:val="0"/>
                              <w:marRight w:val="0"/>
                              <w:marTop w:val="0"/>
                              <w:marBottom w:val="0"/>
                              <w:divBdr>
                                <w:top w:val="none" w:sz="0" w:space="0" w:color="auto"/>
                                <w:left w:val="none" w:sz="0" w:space="0" w:color="auto"/>
                                <w:bottom w:val="none" w:sz="0" w:space="0" w:color="auto"/>
                                <w:right w:val="none" w:sz="0" w:space="0" w:color="auto"/>
                              </w:divBdr>
                              <w:divsChild>
                                <w:div w:id="934365758">
                                  <w:marLeft w:val="0"/>
                                  <w:marRight w:val="0"/>
                                  <w:marTop w:val="0"/>
                                  <w:marBottom w:val="0"/>
                                  <w:divBdr>
                                    <w:top w:val="none" w:sz="0" w:space="0" w:color="auto"/>
                                    <w:left w:val="none" w:sz="0" w:space="0" w:color="auto"/>
                                    <w:bottom w:val="none" w:sz="0" w:space="0" w:color="auto"/>
                                    <w:right w:val="none" w:sz="0" w:space="0" w:color="auto"/>
                                  </w:divBdr>
                                  <w:divsChild>
                                    <w:div w:id="380715721">
                                      <w:marLeft w:val="0"/>
                                      <w:marRight w:val="0"/>
                                      <w:marTop w:val="0"/>
                                      <w:marBottom w:val="0"/>
                                      <w:divBdr>
                                        <w:top w:val="none" w:sz="0" w:space="0" w:color="auto"/>
                                        <w:left w:val="none" w:sz="0" w:space="0" w:color="auto"/>
                                        <w:bottom w:val="none" w:sz="0" w:space="0" w:color="auto"/>
                                        <w:right w:val="none" w:sz="0" w:space="0" w:color="auto"/>
                                      </w:divBdr>
                                      <w:divsChild>
                                        <w:div w:id="551649069">
                                          <w:marLeft w:val="0"/>
                                          <w:marRight w:val="0"/>
                                          <w:marTop w:val="0"/>
                                          <w:marBottom w:val="0"/>
                                          <w:divBdr>
                                            <w:top w:val="none" w:sz="0" w:space="0" w:color="auto"/>
                                            <w:left w:val="none" w:sz="0" w:space="0" w:color="auto"/>
                                            <w:bottom w:val="none" w:sz="0" w:space="0" w:color="auto"/>
                                            <w:right w:val="none" w:sz="0" w:space="0" w:color="auto"/>
                                          </w:divBdr>
                                          <w:divsChild>
                                            <w:div w:id="4917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363081">
      <w:bodyDiv w:val="1"/>
      <w:marLeft w:val="0"/>
      <w:marRight w:val="0"/>
      <w:marTop w:val="0"/>
      <w:marBottom w:val="0"/>
      <w:divBdr>
        <w:top w:val="none" w:sz="0" w:space="0" w:color="auto"/>
        <w:left w:val="none" w:sz="0" w:space="0" w:color="auto"/>
        <w:bottom w:val="none" w:sz="0" w:space="0" w:color="auto"/>
        <w:right w:val="none" w:sz="0" w:space="0" w:color="auto"/>
      </w:divBdr>
    </w:div>
    <w:div w:id="792863389">
      <w:bodyDiv w:val="1"/>
      <w:marLeft w:val="0"/>
      <w:marRight w:val="0"/>
      <w:marTop w:val="0"/>
      <w:marBottom w:val="0"/>
      <w:divBdr>
        <w:top w:val="none" w:sz="0" w:space="0" w:color="auto"/>
        <w:left w:val="none" w:sz="0" w:space="0" w:color="auto"/>
        <w:bottom w:val="none" w:sz="0" w:space="0" w:color="auto"/>
        <w:right w:val="none" w:sz="0" w:space="0" w:color="auto"/>
      </w:divBdr>
    </w:div>
    <w:div w:id="1271280592">
      <w:bodyDiv w:val="1"/>
      <w:marLeft w:val="0"/>
      <w:marRight w:val="0"/>
      <w:marTop w:val="0"/>
      <w:marBottom w:val="0"/>
      <w:divBdr>
        <w:top w:val="none" w:sz="0" w:space="0" w:color="auto"/>
        <w:left w:val="none" w:sz="0" w:space="0" w:color="auto"/>
        <w:bottom w:val="none" w:sz="0" w:space="0" w:color="auto"/>
        <w:right w:val="none" w:sz="0" w:space="0" w:color="auto"/>
      </w:divBdr>
    </w:div>
    <w:div w:id="1562331355">
      <w:bodyDiv w:val="1"/>
      <w:marLeft w:val="0"/>
      <w:marRight w:val="0"/>
      <w:marTop w:val="0"/>
      <w:marBottom w:val="0"/>
      <w:divBdr>
        <w:top w:val="none" w:sz="0" w:space="0" w:color="auto"/>
        <w:left w:val="none" w:sz="0" w:space="0" w:color="auto"/>
        <w:bottom w:val="none" w:sz="0" w:space="0" w:color="auto"/>
        <w:right w:val="none" w:sz="0" w:space="0" w:color="auto"/>
      </w:divBdr>
    </w:div>
    <w:div w:id="1661930972">
      <w:bodyDiv w:val="1"/>
      <w:marLeft w:val="0"/>
      <w:marRight w:val="0"/>
      <w:marTop w:val="0"/>
      <w:marBottom w:val="0"/>
      <w:divBdr>
        <w:top w:val="none" w:sz="0" w:space="0" w:color="auto"/>
        <w:left w:val="none" w:sz="0" w:space="0" w:color="auto"/>
        <w:bottom w:val="none" w:sz="0" w:space="0" w:color="auto"/>
        <w:right w:val="none" w:sz="0" w:space="0" w:color="auto"/>
      </w:divBdr>
      <w:divsChild>
        <w:div w:id="105347096">
          <w:marLeft w:val="0"/>
          <w:marRight w:val="0"/>
          <w:marTop w:val="0"/>
          <w:marBottom w:val="0"/>
          <w:divBdr>
            <w:top w:val="none" w:sz="0" w:space="0" w:color="auto"/>
            <w:left w:val="none" w:sz="0" w:space="0" w:color="auto"/>
            <w:bottom w:val="none" w:sz="0" w:space="0" w:color="auto"/>
            <w:right w:val="none" w:sz="0" w:space="0" w:color="auto"/>
          </w:divBdr>
          <w:divsChild>
            <w:div w:id="819274588">
              <w:marLeft w:val="0"/>
              <w:marRight w:val="0"/>
              <w:marTop w:val="0"/>
              <w:marBottom w:val="0"/>
              <w:divBdr>
                <w:top w:val="none" w:sz="0" w:space="0" w:color="auto"/>
                <w:left w:val="none" w:sz="0" w:space="0" w:color="auto"/>
                <w:bottom w:val="none" w:sz="0" w:space="0" w:color="auto"/>
                <w:right w:val="none" w:sz="0" w:space="0" w:color="auto"/>
              </w:divBdr>
              <w:divsChild>
                <w:div w:id="2099907890">
                  <w:marLeft w:val="0"/>
                  <w:marRight w:val="0"/>
                  <w:marTop w:val="0"/>
                  <w:marBottom w:val="0"/>
                  <w:divBdr>
                    <w:top w:val="none" w:sz="0" w:space="0" w:color="auto"/>
                    <w:left w:val="none" w:sz="0" w:space="0" w:color="auto"/>
                    <w:bottom w:val="none" w:sz="0" w:space="0" w:color="auto"/>
                    <w:right w:val="none" w:sz="0" w:space="0" w:color="auto"/>
                  </w:divBdr>
                  <w:divsChild>
                    <w:div w:id="1826780839">
                      <w:marLeft w:val="-15"/>
                      <w:marRight w:val="0"/>
                      <w:marTop w:val="0"/>
                      <w:marBottom w:val="0"/>
                      <w:divBdr>
                        <w:top w:val="none" w:sz="0" w:space="0" w:color="auto"/>
                        <w:left w:val="none" w:sz="0" w:space="0" w:color="auto"/>
                        <w:bottom w:val="none" w:sz="0" w:space="0" w:color="auto"/>
                        <w:right w:val="none" w:sz="0" w:space="0" w:color="auto"/>
                      </w:divBdr>
                      <w:divsChild>
                        <w:div w:id="1916165883">
                          <w:marLeft w:val="0"/>
                          <w:marRight w:val="0"/>
                          <w:marTop w:val="100"/>
                          <w:marBottom w:val="100"/>
                          <w:divBdr>
                            <w:top w:val="none" w:sz="0" w:space="0" w:color="auto"/>
                            <w:left w:val="none" w:sz="0" w:space="0" w:color="auto"/>
                            <w:bottom w:val="none" w:sz="0" w:space="0" w:color="auto"/>
                            <w:right w:val="none" w:sz="0" w:space="0" w:color="auto"/>
                          </w:divBdr>
                          <w:divsChild>
                            <w:div w:id="984043135">
                              <w:marLeft w:val="0"/>
                              <w:marRight w:val="0"/>
                              <w:marTop w:val="0"/>
                              <w:marBottom w:val="0"/>
                              <w:divBdr>
                                <w:top w:val="none" w:sz="0" w:space="0" w:color="auto"/>
                                <w:left w:val="none" w:sz="0" w:space="0" w:color="auto"/>
                                <w:bottom w:val="none" w:sz="0" w:space="0" w:color="auto"/>
                                <w:right w:val="none" w:sz="0" w:space="0" w:color="auto"/>
                              </w:divBdr>
                              <w:divsChild>
                                <w:div w:id="1529565952">
                                  <w:marLeft w:val="0"/>
                                  <w:marRight w:val="0"/>
                                  <w:marTop w:val="0"/>
                                  <w:marBottom w:val="0"/>
                                  <w:divBdr>
                                    <w:top w:val="none" w:sz="0" w:space="0" w:color="auto"/>
                                    <w:left w:val="none" w:sz="0" w:space="0" w:color="auto"/>
                                    <w:bottom w:val="none" w:sz="0" w:space="0" w:color="auto"/>
                                    <w:right w:val="none" w:sz="0" w:space="0" w:color="auto"/>
                                  </w:divBdr>
                                  <w:divsChild>
                                    <w:div w:id="334647741">
                                      <w:marLeft w:val="0"/>
                                      <w:marRight w:val="0"/>
                                      <w:marTop w:val="0"/>
                                      <w:marBottom w:val="0"/>
                                      <w:divBdr>
                                        <w:top w:val="none" w:sz="0" w:space="0" w:color="auto"/>
                                        <w:left w:val="none" w:sz="0" w:space="0" w:color="auto"/>
                                        <w:bottom w:val="none" w:sz="0" w:space="0" w:color="auto"/>
                                        <w:right w:val="none" w:sz="0" w:space="0" w:color="auto"/>
                                      </w:divBdr>
                                      <w:divsChild>
                                        <w:div w:id="1713386864">
                                          <w:marLeft w:val="0"/>
                                          <w:marRight w:val="0"/>
                                          <w:marTop w:val="0"/>
                                          <w:marBottom w:val="0"/>
                                          <w:divBdr>
                                            <w:top w:val="none" w:sz="0" w:space="0" w:color="auto"/>
                                            <w:left w:val="none" w:sz="0" w:space="0" w:color="auto"/>
                                            <w:bottom w:val="none" w:sz="0" w:space="0" w:color="auto"/>
                                            <w:right w:val="none" w:sz="0" w:space="0" w:color="auto"/>
                                          </w:divBdr>
                                          <w:divsChild>
                                            <w:div w:id="1706951332">
                                              <w:marLeft w:val="0"/>
                                              <w:marRight w:val="0"/>
                                              <w:marTop w:val="0"/>
                                              <w:marBottom w:val="0"/>
                                              <w:divBdr>
                                                <w:top w:val="none" w:sz="0" w:space="0" w:color="auto"/>
                                                <w:left w:val="none" w:sz="0" w:space="0" w:color="auto"/>
                                                <w:bottom w:val="none" w:sz="0" w:space="0" w:color="auto"/>
                                                <w:right w:val="none" w:sz="0" w:space="0" w:color="auto"/>
                                              </w:divBdr>
                                              <w:divsChild>
                                                <w:div w:id="878977406">
                                                  <w:marLeft w:val="0"/>
                                                  <w:marRight w:val="0"/>
                                                  <w:marTop w:val="0"/>
                                                  <w:marBottom w:val="0"/>
                                                  <w:divBdr>
                                                    <w:top w:val="none" w:sz="0" w:space="0" w:color="auto"/>
                                                    <w:left w:val="none" w:sz="0" w:space="0" w:color="auto"/>
                                                    <w:bottom w:val="none" w:sz="0" w:space="0" w:color="auto"/>
                                                    <w:right w:val="none" w:sz="0" w:space="0" w:color="auto"/>
                                                  </w:divBdr>
                                                  <w:divsChild>
                                                    <w:div w:id="534730673">
                                                      <w:marLeft w:val="0"/>
                                                      <w:marRight w:val="0"/>
                                                      <w:marTop w:val="0"/>
                                                      <w:marBottom w:val="0"/>
                                                      <w:divBdr>
                                                        <w:top w:val="none" w:sz="0" w:space="0" w:color="auto"/>
                                                        <w:left w:val="none" w:sz="0" w:space="0" w:color="auto"/>
                                                        <w:bottom w:val="none" w:sz="0" w:space="0" w:color="auto"/>
                                                        <w:right w:val="none" w:sz="0" w:space="0" w:color="auto"/>
                                                      </w:divBdr>
                                                      <w:divsChild>
                                                        <w:div w:id="124545546">
                                                          <w:marLeft w:val="0"/>
                                                          <w:marRight w:val="0"/>
                                                          <w:marTop w:val="0"/>
                                                          <w:marBottom w:val="0"/>
                                                          <w:divBdr>
                                                            <w:top w:val="none" w:sz="0" w:space="0" w:color="auto"/>
                                                            <w:left w:val="none" w:sz="0" w:space="0" w:color="auto"/>
                                                            <w:bottom w:val="none" w:sz="0" w:space="0" w:color="auto"/>
                                                            <w:right w:val="none" w:sz="0" w:space="0" w:color="auto"/>
                                                          </w:divBdr>
                                                          <w:divsChild>
                                                            <w:div w:id="803619441">
                                                              <w:marLeft w:val="0"/>
                                                              <w:marRight w:val="0"/>
                                                              <w:marTop w:val="0"/>
                                                              <w:marBottom w:val="0"/>
                                                              <w:divBdr>
                                                                <w:top w:val="single" w:sz="6" w:space="0" w:color="E5E6E9"/>
                                                                <w:left w:val="single" w:sz="6" w:space="0" w:color="DFE0E4"/>
                                                                <w:bottom w:val="single" w:sz="6" w:space="0" w:color="D0D1D5"/>
                                                                <w:right w:val="single" w:sz="6" w:space="0" w:color="DFE0E4"/>
                                                              </w:divBdr>
                                                              <w:divsChild>
                                                                <w:div w:id="918903038">
                                                                  <w:marLeft w:val="0"/>
                                                                  <w:marRight w:val="0"/>
                                                                  <w:marTop w:val="0"/>
                                                                  <w:marBottom w:val="0"/>
                                                                  <w:divBdr>
                                                                    <w:top w:val="none" w:sz="0" w:space="0" w:color="auto"/>
                                                                    <w:left w:val="none" w:sz="0" w:space="0" w:color="auto"/>
                                                                    <w:bottom w:val="none" w:sz="0" w:space="0" w:color="auto"/>
                                                                    <w:right w:val="none" w:sz="0" w:space="0" w:color="auto"/>
                                                                  </w:divBdr>
                                                                  <w:divsChild>
                                                                    <w:div w:id="1754545564">
                                                                      <w:marLeft w:val="0"/>
                                                                      <w:marRight w:val="0"/>
                                                                      <w:marTop w:val="0"/>
                                                                      <w:marBottom w:val="0"/>
                                                                      <w:divBdr>
                                                                        <w:top w:val="single" w:sz="6" w:space="0" w:color="E5E6E9"/>
                                                                        <w:left w:val="single" w:sz="6" w:space="0" w:color="DFE0E4"/>
                                                                        <w:bottom w:val="single" w:sz="6" w:space="0" w:color="D0D1D5"/>
                                                                        <w:right w:val="single" w:sz="6" w:space="0" w:color="DFE0E4"/>
                                                                      </w:divBdr>
                                                                      <w:divsChild>
                                                                        <w:div w:id="644242768">
                                                                          <w:marLeft w:val="0"/>
                                                                          <w:marRight w:val="0"/>
                                                                          <w:marTop w:val="0"/>
                                                                          <w:marBottom w:val="0"/>
                                                                          <w:divBdr>
                                                                            <w:top w:val="none" w:sz="0" w:space="0" w:color="auto"/>
                                                                            <w:left w:val="none" w:sz="0" w:space="0" w:color="auto"/>
                                                                            <w:bottom w:val="none" w:sz="0" w:space="0" w:color="auto"/>
                                                                            <w:right w:val="none" w:sz="0" w:space="0" w:color="auto"/>
                                                                          </w:divBdr>
                                                                          <w:divsChild>
                                                                            <w:div w:id="1858348596">
                                                                              <w:marLeft w:val="0"/>
                                                                              <w:marRight w:val="0"/>
                                                                              <w:marTop w:val="0"/>
                                                                              <w:marBottom w:val="0"/>
                                                                              <w:divBdr>
                                                                                <w:top w:val="none" w:sz="0" w:space="0" w:color="auto"/>
                                                                                <w:left w:val="none" w:sz="0" w:space="0" w:color="auto"/>
                                                                                <w:bottom w:val="none" w:sz="0" w:space="0" w:color="auto"/>
                                                                                <w:right w:val="none" w:sz="0" w:space="0" w:color="auto"/>
                                                                              </w:divBdr>
                                                                              <w:divsChild>
                                                                                <w:div w:id="1913268633">
                                                                                  <w:marLeft w:val="0"/>
                                                                                  <w:marRight w:val="0"/>
                                                                                  <w:marTop w:val="0"/>
                                                                                  <w:marBottom w:val="0"/>
                                                                                  <w:divBdr>
                                                                                    <w:top w:val="none" w:sz="0" w:space="0" w:color="auto"/>
                                                                                    <w:left w:val="none" w:sz="0" w:space="0" w:color="auto"/>
                                                                                    <w:bottom w:val="none" w:sz="0" w:space="0" w:color="auto"/>
                                                                                    <w:right w:val="none" w:sz="0" w:space="0" w:color="auto"/>
                                                                                  </w:divBdr>
                                                                                  <w:divsChild>
                                                                                    <w:div w:id="1437824898">
                                                                                      <w:marLeft w:val="0"/>
                                                                                      <w:marRight w:val="0"/>
                                                                                      <w:marTop w:val="0"/>
                                                                                      <w:marBottom w:val="0"/>
                                                                                      <w:divBdr>
                                                                                        <w:top w:val="none" w:sz="0" w:space="0" w:color="auto"/>
                                                                                        <w:left w:val="none" w:sz="0" w:space="0" w:color="auto"/>
                                                                                        <w:bottom w:val="none" w:sz="0" w:space="0" w:color="auto"/>
                                                                                        <w:right w:val="none" w:sz="0" w:space="0" w:color="auto"/>
                                                                                      </w:divBdr>
                                                                                      <w:divsChild>
                                                                                        <w:div w:id="1388455003">
                                                                                          <w:marLeft w:val="0"/>
                                                                                          <w:marRight w:val="0"/>
                                                                                          <w:marTop w:val="0"/>
                                                                                          <w:marBottom w:val="0"/>
                                                                                          <w:divBdr>
                                                                                            <w:top w:val="none" w:sz="0" w:space="0" w:color="auto"/>
                                                                                            <w:left w:val="none" w:sz="0" w:space="0" w:color="auto"/>
                                                                                            <w:bottom w:val="none" w:sz="0" w:space="0" w:color="auto"/>
                                                                                            <w:right w:val="none" w:sz="0" w:space="0" w:color="auto"/>
                                                                                          </w:divBdr>
                                                                                          <w:divsChild>
                                                                                            <w:div w:id="18132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937112">
      <w:bodyDiv w:val="1"/>
      <w:marLeft w:val="0"/>
      <w:marRight w:val="0"/>
      <w:marTop w:val="0"/>
      <w:marBottom w:val="0"/>
      <w:divBdr>
        <w:top w:val="none" w:sz="0" w:space="0" w:color="auto"/>
        <w:left w:val="none" w:sz="0" w:space="0" w:color="auto"/>
        <w:bottom w:val="none" w:sz="0" w:space="0" w:color="auto"/>
        <w:right w:val="none" w:sz="0" w:space="0" w:color="auto"/>
      </w:divBdr>
    </w:div>
    <w:div w:id="2077698214">
      <w:bodyDiv w:val="1"/>
      <w:marLeft w:val="0"/>
      <w:marRight w:val="0"/>
      <w:marTop w:val="0"/>
      <w:marBottom w:val="0"/>
      <w:divBdr>
        <w:top w:val="none" w:sz="0" w:space="0" w:color="auto"/>
        <w:left w:val="none" w:sz="0" w:space="0" w:color="auto"/>
        <w:bottom w:val="none" w:sz="0" w:space="0" w:color="auto"/>
        <w:right w:val="none" w:sz="0" w:space="0" w:color="auto"/>
      </w:divBdr>
    </w:div>
    <w:div w:id="2081979582">
      <w:bodyDiv w:val="1"/>
      <w:marLeft w:val="0"/>
      <w:marRight w:val="0"/>
      <w:marTop w:val="0"/>
      <w:marBottom w:val="0"/>
      <w:divBdr>
        <w:top w:val="none" w:sz="0" w:space="0" w:color="auto"/>
        <w:left w:val="none" w:sz="0" w:space="0" w:color="auto"/>
        <w:bottom w:val="none" w:sz="0" w:space="0" w:color="auto"/>
        <w:right w:val="none" w:sz="0" w:space="0" w:color="auto"/>
      </w:divBdr>
    </w:div>
    <w:div w:id="212129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LIFESPAN.org" TargetMode="External"/><Relationship Id="rId4" Type="http://schemas.openxmlformats.org/officeDocument/2006/relationships/settings" Target="settings.xml"/><Relationship Id="rId9" Type="http://schemas.openxmlformats.org/officeDocument/2006/relationships/hyperlink" Target="http://www.miLIFESP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A8D9F-1408-4BB8-AB50-AB406BE8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Anne Marie Morin</cp:lastModifiedBy>
  <cp:revision>5</cp:revision>
  <cp:lastPrinted>2019-06-18T13:39:00Z</cp:lastPrinted>
  <dcterms:created xsi:type="dcterms:W3CDTF">2019-06-18T13:04:00Z</dcterms:created>
  <dcterms:modified xsi:type="dcterms:W3CDTF">2019-06-18T13:42:00Z</dcterms:modified>
</cp:coreProperties>
</file>